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7939" w14:textId="466326A8" w:rsidR="00F82B13" w:rsidRDefault="00040F86" w:rsidP="00F82B13">
      <w:pPr>
        <w:spacing w:after="0"/>
        <w:ind w:left="-142"/>
        <w:rPr>
          <w:rFonts w:asciiTheme="majorHAnsi" w:hAnsiTheme="majorHAnsi" w:cstheme="majorHAnsi"/>
        </w:rPr>
      </w:pPr>
      <w:r w:rsidRPr="00233769">
        <w:rPr>
          <w:rFonts w:asciiTheme="majorHAnsi" w:hAnsiTheme="majorHAnsi" w:cstheme="majorHAnsi"/>
          <w:noProof/>
          <w:lang w:eastAsia="fr-CA"/>
        </w:rPr>
        <w:drawing>
          <wp:inline distT="0" distB="0" distL="0" distR="0" wp14:anchorId="64CED192" wp14:editId="2776E467">
            <wp:extent cx="3269060" cy="58657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060" cy="58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17C578" w14:textId="77777777" w:rsidR="00671AEF" w:rsidRPr="00233769" w:rsidRDefault="00671AEF" w:rsidP="00F82B13">
      <w:pPr>
        <w:spacing w:after="0"/>
        <w:ind w:left="-142"/>
        <w:rPr>
          <w:rFonts w:asciiTheme="majorHAnsi" w:hAnsiTheme="majorHAnsi" w:cstheme="majorHAnsi"/>
        </w:rPr>
      </w:pPr>
    </w:p>
    <w:p w14:paraId="267E227B" w14:textId="2139563C" w:rsidR="00671AEF" w:rsidRPr="004C3F3A" w:rsidRDefault="004C3F3A" w:rsidP="00671AEF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4C3F3A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FORMULAIRE DE DEMANDE DE RECONNAISSANCE</w:t>
      </w:r>
      <w:r w:rsidR="00FE1AC3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 :</w:t>
      </w:r>
    </w:p>
    <w:p w14:paraId="0AE846C7" w14:textId="5ABDC6C1" w:rsidR="00DF2C75" w:rsidRPr="004C3F3A" w:rsidRDefault="004C3F3A" w:rsidP="00671AEF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4C3F3A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CENTRES FACULTAIRES DE RECHERCHE ET DE CRÉATION</w:t>
      </w:r>
    </w:p>
    <w:p w14:paraId="668339B9" w14:textId="4512B6CD" w:rsidR="000C0C31" w:rsidRDefault="003551CD" w:rsidP="0004440E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671AEF">
        <w:rPr>
          <w:rFonts w:asciiTheme="majorHAnsi" w:hAnsiTheme="majorHAnsi" w:cstheme="majorHAnsi"/>
        </w:rPr>
        <w:t>Toute demande d</w:t>
      </w:r>
      <w:r w:rsidR="00671AEF">
        <w:rPr>
          <w:rFonts w:asciiTheme="majorHAnsi" w:hAnsiTheme="majorHAnsi" w:cstheme="majorHAnsi"/>
        </w:rPr>
        <w:t xml:space="preserve">oit </w:t>
      </w:r>
      <w:r w:rsidR="00891A33">
        <w:rPr>
          <w:rFonts w:asciiTheme="majorHAnsi" w:hAnsiTheme="majorHAnsi" w:cstheme="majorHAnsi"/>
        </w:rPr>
        <w:t>être</w:t>
      </w:r>
      <w:r w:rsidR="00671AEF">
        <w:rPr>
          <w:rFonts w:asciiTheme="majorHAnsi" w:hAnsiTheme="majorHAnsi" w:cstheme="majorHAnsi"/>
        </w:rPr>
        <w:t xml:space="preserve"> </w:t>
      </w:r>
      <w:r w:rsidR="00891A33">
        <w:rPr>
          <w:rFonts w:asciiTheme="majorHAnsi" w:hAnsiTheme="majorHAnsi" w:cstheme="majorHAnsi"/>
        </w:rPr>
        <w:t>déposée</w:t>
      </w:r>
      <w:r w:rsidR="00671AEF">
        <w:rPr>
          <w:rFonts w:asciiTheme="majorHAnsi" w:hAnsiTheme="majorHAnsi" w:cstheme="majorHAnsi"/>
        </w:rPr>
        <w:t xml:space="preserve"> au </w:t>
      </w:r>
      <w:r w:rsidR="00D96010">
        <w:rPr>
          <w:rFonts w:asciiTheme="majorHAnsi" w:hAnsiTheme="majorHAnsi" w:cstheme="majorHAnsi"/>
        </w:rPr>
        <w:t>Comité de</w:t>
      </w:r>
      <w:r w:rsidR="00671AEF">
        <w:rPr>
          <w:rFonts w:asciiTheme="majorHAnsi" w:hAnsiTheme="majorHAnsi" w:cstheme="majorHAnsi"/>
        </w:rPr>
        <w:t xml:space="preserve"> la recherche </w:t>
      </w:r>
      <w:r w:rsidR="00D96010">
        <w:rPr>
          <w:rFonts w:asciiTheme="majorHAnsi" w:hAnsiTheme="majorHAnsi" w:cstheme="majorHAnsi"/>
        </w:rPr>
        <w:t>et de</w:t>
      </w:r>
      <w:r w:rsidR="003459FB">
        <w:rPr>
          <w:rFonts w:asciiTheme="majorHAnsi" w:hAnsiTheme="majorHAnsi" w:cstheme="majorHAnsi"/>
        </w:rPr>
        <w:t xml:space="preserve"> la création </w:t>
      </w:r>
      <w:r w:rsidR="00671AEF">
        <w:rPr>
          <w:rFonts w:asciiTheme="majorHAnsi" w:hAnsiTheme="majorHAnsi" w:cstheme="majorHAnsi"/>
        </w:rPr>
        <w:t>de la F</w:t>
      </w:r>
      <w:r w:rsidR="008E30C1" w:rsidRPr="00671AEF">
        <w:rPr>
          <w:rFonts w:asciiTheme="majorHAnsi" w:hAnsiTheme="majorHAnsi" w:cstheme="majorHAnsi"/>
        </w:rPr>
        <w:t>aculté</w:t>
      </w:r>
      <w:r w:rsidR="00371577">
        <w:rPr>
          <w:rFonts w:asciiTheme="majorHAnsi" w:hAnsiTheme="majorHAnsi" w:cstheme="majorHAnsi"/>
        </w:rPr>
        <w:t xml:space="preserve">. Veuillez acheminer électroniquement votre formulaire </w:t>
      </w:r>
      <w:r w:rsidR="0047039F">
        <w:rPr>
          <w:rFonts w:asciiTheme="majorHAnsi" w:hAnsiTheme="majorHAnsi" w:cstheme="majorHAnsi"/>
        </w:rPr>
        <w:t>rempli</w:t>
      </w:r>
      <w:r w:rsidR="00D96010">
        <w:rPr>
          <w:rFonts w:asciiTheme="majorHAnsi" w:hAnsiTheme="majorHAnsi" w:cstheme="majorHAnsi"/>
        </w:rPr>
        <w:t xml:space="preserve"> </w:t>
      </w:r>
      <w:r w:rsidR="00371577">
        <w:rPr>
          <w:rFonts w:asciiTheme="majorHAnsi" w:hAnsiTheme="majorHAnsi" w:cstheme="majorHAnsi"/>
        </w:rPr>
        <w:t>à :</w:t>
      </w:r>
      <w:r w:rsidRPr="00671AEF">
        <w:rPr>
          <w:rFonts w:asciiTheme="majorHAnsi" w:hAnsiTheme="majorHAnsi" w:cstheme="majorHAnsi"/>
        </w:rPr>
        <w:t xml:space="preserve"> </w:t>
      </w:r>
      <w:hyperlink r:id="rId9" w:history="1">
        <w:r w:rsidR="00ED5585" w:rsidRPr="00712800">
          <w:rPr>
            <w:rStyle w:val="Hyperlien"/>
            <w:rFonts w:asciiTheme="majorHAnsi" w:hAnsiTheme="majorHAnsi" w:cstheme="majorHAnsi"/>
          </w:rPr>
          <w:t>field.ann-marie@uqam.ca</w:t>
        </w:r>
      </w:hyperlink>
      <w:r w:rsidR="003128A8" w:rsidRPr="003128A8">
        <w:rPr>
          <w:rStyle w:val="Hyperlien"/>
          <w:rFonts w:asciiTheme="majorHAnsi" w:hAnsiTheme="majorHAnsi" w:cstheme="majorHAnsi"/>
          <w:color w:val="000000" w:themeColor="text1"/>
          <w:u w:val="none"/>
        </w:rPr>
        <w:t>.</w:t>
      </w:r>
    </w:p>
    <w:p w14:paraId="1149BDDD" w14:textId="2CCCF689" w:rsidR="00D96010" w:rsidRPr="00D96010" w:rsidRDefault="00D96010" w:rsidP="00D96010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 w:rsidRPr="00D96010">
        <w:rPr>
          <w:rFonts w:asciiTheme="majorHAnsi" w:hAnsiTheme="majorHAnsi" w:cstheme="majorHAnsi"/>
        </w:rPr>
        <w:t>Dépôt du dossier</w:t>
      </w:r>
      <w:r w:rsidR="00891A33">
        <w:rPr>
          <w:rFonts w:asciiTheme="majorHAnsi" w:hAnsiTheme="majorHAnsi" w:cstheme="majorHAnsi"/>
        </w:rPr>
        <w:t> </w:t>
      </w:r>
      <w:r w:rsidRPr="00D96010">
        <w:rPr>
          <w:rFonts w:asciiTheme="majorHAnsi" w:hAnsiTheme="majorHAnsi" w:cstheme="majorHAnsi"/>
        </w:rPr>
        <w:t xml:space="preserve">: au plus tard le </w:t>
      </w:r>
      <w:r w:rsidRPr="00485302">
        <w:rPr>
          <w:rFonts w:asciiTheme="majorHAnsi" w:hAnsiTheme="majorHAnsi" w:cstheme="majorHAnsi"/>
          <w:b/>
        </w:rPr>
        <w:t>1</w:t>
      </w:r>
      <w:r w:rsidRPr="00485302">
        <w:rPr>
          <w:rFonts w:asciiTheme="majorHAnsi" w:hAnsiTheme="majorHAnsi" w:cstheme="majorHAnsi"/>
          <w:b/>
          <w:vertAlign w:val="superscript"/>
        </w:rPr>
        <w:t>e</w:t>
      </w:r>
      <w:r w:rsidR="000D5ECE">
        <w:rPr>
          <w:rFonts w:asciiTheme="majorHAnsi" w:hAnsiTheme="majorHAnsi" w:cstheme="majorHAnsi"/>
          <w:b/>
          <w:vertAlign w:val="superscript"/>
        </w:rPr>
        <w:t>r</w:t>
      </w:r>
      <w:r w:rsidR="00C8308C">
        <w:rPr>
          <w:rFonts w:asciiTheme="majorHAnsi" w:hAnsiTheme="majorHAnsi" w:cstheme="majorHAnsi"/>
          <w:b/>
        </w:rPr>
        <w:t> </w:t>
      </w:r>
      <w:r w:rsidRPr="00485302">
        <w:rPr>
          <w:rFonts w:asciiTheme="majorHAnsi" w:hAnsiTheme="majorHAnsi" w:cstheme="majorHAnsi"/>
          <w:b/>
        </w:rPr>
        <w:t>novembre</w:t>
      </w:r>
      <w:r w:rsidRPr="00D96010">
        <w:rPr>
          <w:rFonts w:asciiTheme="majorHAnsi" w:hAnsiTheme="majorHAnsi" w:cstheme="majorHAnsi"/>
          <w:vertAlign w:val="superscript"/>
        </w:rPr>
        <w:footnoteReference w:id="1"/>
      </w:r>
      <w:r w:rsidR="00D01541" w:rsidRPr="00D01541">
        <w:rPr>
          <w:rFonts w:asciiTheme="majorHAnsi" w:hAnsiTheme="majorHAnsi" w:cstheme="majorHAnsi"/>
          <w:bCs/>
        </w:rPr>
        <w:t>.</w:t>
      </w:r>
    </w:p>
    <w:p w14:paraId="5C9759AF" w14:textId="54DE80D5" w:rsidR="001D0AD2" w:rsidRDefault="001D0AD2" w:rsidP="0004440E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Pour une reconnaissance de «</w:t>
      </w:r>
      <w:r w:rsidR="00891A33">
        <w:rPr>
          <w:rFonts w:asciiTheme="majorHAnsi" w:hAnsiTheme="majorHAnsi" w:cstheme="majorHAnsi"/>
        </w:rPr>
        <w:t> </w:t>
      </w:r>
      <w:r w:rsidR="00D96010">
        <w:rPr>
          <w:rFonts w:asciiTheme="majorHAnsi" w:hAnsiTheme="majorHAnsi" w:cstheme="majorHAnsi"/>
        </w:rPr>
        <w:t>regroupement</w:t>
      </w:r>
      <w:r>
        <w:rPr>
          <w:rFonts w:asciiTheme="majorHAnsi" w:hAnsiTheme="majorHAnsi" w:cstheme="majorHAnsi"/>
        </w:rPr>
        <w:t xml:space="preserve"> facultaire</w:t>
      </w:r>
      <w:r w:rsidR="00891A33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 xml:space="preserve">», veuillez utiliser le </w:t>
      </w:r>
      <w:hyperlink r:id="rId10" w:history="1">
        <w:r w:rsidRPr="00EE45EE">
          <w:rPr>
            <w:rStyle w:val="Hyperlien"/>
            <w:rFonts w:asciiTheme="majorHAnsi" w:hAnsiTheme="majorHAnsi" w:cstheme="majorHAnsi"/>
          </w:rPr>
          <w:t>formulaire</w:t>
        </w:r>
      </w:hyperlink>
      <w:r>
        <w:rPr>
          <w:rFonts w:asciiTheme="majorHAnsi" w:hAnsiTheme="majorHAnsi" w:cstheme="majorHAnsi"/>
        </w:rPr>
        <w:t xml:space="preserve"> prévu à cet effet.</w:t>
      </w:r>
    </w:p>
    <w:p w14:paraId="0A689C92" w14:textId="2482E2B0" w:rsidR="001D0AD2" w:rsidRDefault="001D0AD2" w:rsidP="0004440E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Pour connaître les critères d’évaluation aux fins de reconnaissance et de renouvellement,</w:t>
      </w:r>
      <w:r w:rsidR="006C67D7">
        <w:rPr>
          <w:rFonts w:asciiTheme="majorHAnsi" w:hAnsiTheme="majorHAnsi" w:cstheme="majorHAnsi"/>
        </w:rPr>
        <w:t xml:space="preserve"> veuillez consulter la </w:t>
      </w:r>
      <w:hyperlink r:id="rId11" w:history="1">
        <w:r w:rsidR="006C67D7" w:rsidRPr="00775F4D">
          <w:rPr>
            <w:rStyle w:val="Hyperlien"/>
            <w:rFonts w:asciiTheme="majorHAnsi" w:hAnsiTheme="majorHAnsi" w:cstheme="majorHAnsi"/>
            <w:i/>
          </w:rPr>
          <w:t>Politique de reconnaissance des regroupements de recherche et de création</w:t>
        </w:r>
      </w:hyperlink>
      <w:r w:rsidR="006C67D7">
        <w:rPr>
          <w:rFonts w:asciiTheme="majorHAnsi" w:hAnsiTheme="majorHAnsi" w:cstheme="majorHAnsi"/>
          <w:i/>
        </w:rPr>
        <w:t xml:space="preserve"> </w:t>
      </w:r>
      <w:r w:rsidR="006C67D7">
        <w:rPr>
          <w:rFonts w:asciiTheme="majorHAnsi" w:hAnsiTheme="majorHAnsi" w:cstheme="majorHAnsi"/>
        </w:rPr>
        <w:t>de la Faculté de communication (adoptée le 25</w:t>
      </w:r>
      <w:r w:rsidR="00891A33">
        <w:rPr>
          <w:rFonts w:asciiTheme="majorHAnsi" w:hAnsiTheme="majorHAnsi" w:cstheme="majorHAnsi"/>
        </w:rPr>
        <w:t> </w:t>
      </w:r>
      <w:r w:rsidR="006C67D7">
        <w:rPr>
          <w:rFonts w:asciiTheme="majorHAnsi" w:hAnsiTheme="majorHAnsi" w:cstheme="majorHAnsi"/>
        </w:rPr>
        <w:t>avril 2019).</w:t>
      </w:r>
    </w:p>
    <w:p w14:paraId="599F4BAA" w14:textId="37A7B3EF" w:rsidR="00816C43" w:rsidRPr="00BF1DA4" w:rsidRDefault="00BF1DA4" w:rsidP="00BF1DA4">
      <w:pPr>
        <w:spacing w:before="100" w:beforeAutospacing="1" w:after="120" w:line="240" w:lineRule="auto"/>
        <w:jc w:val="both"/>
        <w:rPr>
          <w:rFonts w:asciiTheme="majorHAnsi" w:hAnsiTheme="majorHAnsi" w:cstheme="majorHAnsi"/>
        </w:rPr>
      </w:pPr>
      <w:r w:rsidRPr="00BF1DA4">
        <w:rPr>
          <w:rFonts w:asciiTheme="majorHAnsi" w:hAnsiTheme="majorHAnsi" w:cstheme="majorHAnsi"/>
        </w:rPr>
        <w:t>Pondération des critères d’évaluation :</w:t>
      </w:r>
    </w:p>
    <w:tbl>
      <w:tblPr>
        <w:tblStyle w:val="Grilledutableau"/>
        <w:tblW w:w="0" w:type="auto"/>
        <w:tblInd w:w="1098" w:type="dxa"/>
        <w:tblLook w:val="04A0" w:firstRow="1" w:lastRow="0" w:firstColumn="1" w:lastColumn="0" w:noHBand="0" w:noVBand="1"/>
      </w:tblPr>
      <w:tblGrid>
        <w:gridCol w:w="5940"/>
        <w:gridCol w:w="1620"/>
      </w:tblGrid>
      <w:tr w:rsidR="00BF1DA4" w14:paraId="13ABC119" w14:textId="77777777" w:rsidTr="00BF1DA4">
        <w:tc>
          <w:tcPr>
            <w:tcW w:w="5940" w:type="dxa"/>
          </w:tcPr>
          <w:p w14:paraId="7A0A7FDA" w14:textId="3E047999" w:rsidR="00BF1DA4" w:rsidRDefault="00BF1DA4" w:rsidP="0004440E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Programmation scientifique</w:t>
            </w:r>
          </w:p>
        </w:tc>
        <w:tc>
          <w:tcPr>
            <w:tcW w:w="1620" w:type="dxa"/>
          </w:tcPr>
          <w:p w14:paraId="7FD7C4F4" w14:textId="63517983" w:rsidR="00BF1DA4" w:rsidRDefault="00AE1D93" w:rsidP="00BF1DA4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  <w:r w:rsidR="00891A33">
              <w:rPr>
                <w:rFonts w:asciiTheme="majorHAnsi" w:hAnsiTheme="majorHAnsi" w:cstheme="majorHAnsi"/>
              </w:rPr>
              <w:t> </w:t>
            </w:r>
            <w:r w:rsidR="00BF1DA4">
              <w:rPr>
                <w:rFonts w:asciiTheme="majorHAnsi" w:hAnsiTheme="majorHAnsi" w:cstheme="majorHAnsi"/>
              </w:rPr>
              <w:t>%</w:t>
            </w:r>
          </w:p>
        </w:tc>
      </w:tr>
      <w:tr w:rsidR="00BF1DA4" w14:paraId="11B79393" w14:textId="77777777" w:rsidTr="00BF1DA4">
        <w:tc>
          <w:tcPr>
            <w:tcW w:w="5940" w:type="dxa"/>
          </w:tcPr>
          <w:p w14:paraId="3F1BAAAF" w14:textId="182EE8A1" w:rsidR="00BF1DA4" w:rsidRDefault="00BF1DA4" w:rsidP="0004440E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Stratégie de financement</w:t>
            </w:r>
          </w:p>
        </w:tc>
        <w:tc>
          <w:tcPr>
            <w:tcW w:w="1620" w:type="dxa"/>
          </w:tcPr>
          <w:p w14:paraId="236FC3CF" w14:textId="47AF7F0A" w:rsidR="00BF1DA4" w:rsidRDefault="00AE1D93" w:rsidP="00BF1DA4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  <w:r w:rsidR="00891A33">
              <w:rPr>
                <w:rFonts w:asciiTheme="majorHAnsi" w:hAnsiTheme="majorHAnsi" w:cstheme="majorHAnsi"/>
              </w:rPr>
              <w:t> </w:t>
            </w:r>
            <w:r w:rsidR="00BF1DA4">
              <w:rPr>
                <w:rFonts w:asciiTheme="majorHAnsi" w:hAnsiTheme="majorHAnsi" w:cstheme="majorHAnsi"/>
              </w:rPr>
              <w:t>%</w:t>
            </w:r>
          </w:p>
        </w:tc>
      </w:tr>
      <w:tr w:rsidR="00BF1DA4" w14:paraId="4A197C86" w14:textId="77777777" w:rsidTr="00BF1DA4">
        <w:tc>
          <w:tcPr>
            <w:tcW w:w="5940" w:type="dxa"/>
          </w:tcPr>
          <w:p w14:paraId="4AA52ACB" w14:textId="253741F2" w:rsidR="00BF1DA4" w:rsidRDefault="00BF1DA4" w:rsidP="0004440E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Productions conjointes</w:t>
            </w:r>
          </w:p>
        </w:tc>
        <w:tc>
          <w:tcPr>
            <w:tcW w:w="1620" w:type="dxa"/>
          </w:tcPr>
          <w:p w14:paraId="3D679705" w14:textId="32A9846A" w:rsidR="00BF1DA4" w:rsidRDefault="00AE1D93" w:rsidP="00BF1DA4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  <w:r w:rsidR="00891A33">
              <w:rPr>
                <w:rFonts w:asciiTheme="majorHAnsi" w:hAnsiTheme="majorHAnsi" w:cstheme="majorHAnsi"/>
              </w:rPr>
              <w:t> </w:t>
            </w:r>
            <w:r w:rsidR="00BF1DA4">
              <w:rPr>
                <w:rFonts w:asciiTheme="majorHAnsi" w:hAnsiTheme="majorHAnsi" w:cstheme="majorHAnsi"/>
              </w:rPr>
              <w:t>%</w:t>
            </w:r>
          </w:p>
        </w:tc>
      </w:tr>
      <w:tr w:rsidR="00BF1DA4" w14:paraId="0C94A82D" w14:textId="77777777" w:rsidTr="00BF1DA4">
        <w:tc>
          <w:tcPr>
            <w:tcW w:w="5940" w:type="dxa"/>
          </w:tcPr>
          <w:p w14:paraId="4ECAF520" w14:textId="4860B347" w:rsidR="00BF1DA4" w:rsidRDefault="00BF1DA4" w:rsidP="0004440E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Effets structurants</w:t>
            </w:r>
          </w:p>
        </w:tc>
        <w:tc>
          <w:tcPr>
            <w:tcW w:w="1620" w:type="dxa"/>
          </w:tcPr>
          <w:p w14:paraId="5B2A9B4C" w14:textId="2C49B1EC" w:rsidR="00BF1DA4" w:rsidRDefault="00AE1D93" w:rsidP="00BF1DA4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  <w:r w:rsidR="00891A33">
              <w:rPr>
                <w:rFonts w:asciiTheme="majorHAnsi" w:hAnsiTheme="majorHAnsi" w:cstheme="majorHAnsi"/>
              </w:rPr>
              <w:t> </w:t>
            </w:r>
            <w:r w:rsidR="00BF1DA4">
              <w:rPr>
                <w:rFonts w:asciiTheme="majorHAnsi" w:hAnsiTheme="majorHAnsi" w:cstheme="majorHAnsi"/>
              </w:rPr>
              <w:t>%</w:t>
            </w:r>
          </w:p>
        </w:tc>
      </w:tr>
    </w:tbl>
    <w:p w14:paraId="34FD14D0" w14:textId="77777777" w:rsidR="00891A33" w:rsidRDefault="00891A33" w:rsidP="00D7415A">
      <w:pPr>
        <w:pStyle w:val="Titre2"/>
      </w:pPr>
    </w:p>
    <w:p w14:paraId="2535DB41" w14:textId="0466B2E7" w:rsidR="003551CD" w:rsidRPr="00671AEF" w:rsidRDefault="00891A33" w:rsidP="00D7415A">
      <w:pPr>
        <w:pStyle w:val="Titre2"/>
      </w:pPr>
      <w:r>
        <w:t xml:space="preserve">1. </w:t>
      </w:r>
      <w:r w:rsidR="001D0AD2">
        <w:t>Identification du</w:t>
      </w:r>
      <w:r w:rsidR="00E7738D">
        <w:t xml:space="preserve"> centre</w:t>
      </w:r>
    </w:p>
    <w:p w14:paraId="3F3D9B10" w14:textId="77777777" w:rsidR="005476C4" w:rsidRPr="00671AEF" w:rsidRDefault="005476C4" w:rsidP="005476C4">
      <w:pPr>
        <w:spacing w:after="0" w:line="240" w:lineRule="auto"/>
        <w:rPr>
          <w:rFonts w:asciiTheme="majorHAnsi" w:hAnsiTheme="majorHAnsi" w:cstheme="majorHAnsi"/>
        </w:rPr>
      </w:pPr>
    </w:p>
    <w:p w14:paraId="1DC9099A" w14:textId="73C3CA64" w:rsidR="000A09F6" w:rsidRDefault="007A4921" w:rsidP="009B2297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671AEF">
        <w:rPr>
          <w:rFonts w:asciiTheme="majorHAnsi" w:hAnsiTheme="majorHAnsi" w:cstheme="majorHAnsi"/>
        </w:rPr>
        <w:t xml:space="preserve">Nom du </w:t>
      </w:r>
      <w:r w:rsidR="00E7738D">
        <w:rPr>
          <w:rFonts w:asciiTheme="majorHAnsi" w:hAnsiTheme="majorHAnsi" w:cstheme="majorHAnsi"/>
        </w:rPr>
        <w:t>centre</w:t>
      </w:r>
      <w:r w:rsidRPr="00671AEF">
        <w:rPr>
          <w:rFonts w:asciiTheme="majorHAnsi" w:hAnsiTheme="majorHAnsi" w:cstheme="majorHAnsi"/>
        </w:rPr>
        <w:t xml:space="preserve"> : </w:t>
      </w:r>
      <w:r w:rsidR="00671AEF" w:rsidRPr="008521FB">
        <w:rPr>
          <w:rFonts w:asciiTheme="majorHAnsi" w:hAnsiTheme="majorHAnsi" w:cstheme="maj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671AEF" w:rsidRPr="008521FB">
        <w:rPr>
          <w:rFonts w:asciiTheme="majorHAnsi" w:hAnsiTheme="majorHAnsi" w:cstheme="majorHAnsi"/>
        </w:rPr>
        <w:instrText xml:space="preserve"> FORMTEXT </w:instrText>
      </w:r>
      <w:r w:rsidR="00671AEF" w:rsidRPr="008521FB">
        <w:rPr>
          <w:rFonts w:asciiTheme="majorHAnsi" w:hAnsiTheme="majorHAnsi" w:cstheme="majorHAnsi"/>
        </w:rPr>
      </w:r>
      <w:r w:rsidR="00671AEF" w:rsidRPr="008521FB">
        <w:rPr>
          <w:rFonts w:asciiTheme="majorHAnsi" w:hAnsiTheme="majorHAnsi" w:cstheme="majorHAnsi"/>
        </w:rPr>
        <w:fldChar w:fldCharType="separate"/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671AEF" w:rsidRPr="008521FB">
        <w:rPr>
          <w:rFonts w:asciiTheme="majorHAnsi" w:hAnsiTheme="majorHAnsi" w:cstheme="majorHAnsi"/>
        </w:rPr>
        <w:fldChar w:fldCharType="end"/>
      </w:r>
      <w:bookmarkEnd w:id="0"/>
    </w:p>
    <w:p w14:paraId="462FC32B" w14:textId="7CC80E19" w:rsidR="00792013" w:rsidRPr="00671AEF" w:rsidRDefault="003551CD" w:rsidP="009B2297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671AEF">
        <w:rPr>
          <w:rFonts w:asciiTheme="majorHAnsi" w:hAnsiTheme="majorHAnsi" w:cstheme="majorHAnsi"/>
        </w:rPr>
        <w:t xml:space="preserve">Nom </w:t>
      </w:r>
      <w:r w:rsidR="009B2297">
        <w:rPr>
          <w:rFonts w:asciiTheme="majorHAnsi" w:hAnsiTheme="majorHAnsi" w:cstheme="majorHAnsi"/>
        </w:rPr>
        <w:t xml:space="preserve">de la professeure </w:t>
      </w:r>
      <w:r w:rsidR="00DA184E">
        <w:rPr>
          <w:rFonts w:asciiTheme="majorHAnsi" w:hAnsiTheme="majorHAnsi" w:cstheme="majorHAnsi"/>
        </w:rPr>
        <w:t xml:space="preserve">régulière ou </w:t>
      </w:r>
      <w:r w:rsidR="00DA184E" w:rsidRPr="00671AEF">
        <w:rPr>
          <w:rFonts w:asciiTheme="majorHAnsi" w:hAnsiTheme="majorHAnsi" w:cstheme="majorHAnsi"/>
        </w:rPr>
        <w:t>d</w:t>
      </w:r>
      <w:r w:rsidR="00DA184E">
        <w:rPr>
          <w:rFonts w:asciiTheme="majorHAnsi" w:hAnsiTheme="majorHAnsi" w:cstheme="majorHAnsi"/>
        </w:rPr>
        <w:t xml:space="preserve">u professeur régulier </w:t>
      </w:r>
      <w:r w:rsidR="009B2297">
        <w:rPr>
          <w:rFonts w:asciiTheme="majorHAnsi" w:hAnsiTheme="majorHAnsi" w:cstheme="majorHAnsi"/>
        </w:rPr>
        <w:t>responsable </w:t>
      </w:r>
      <w:r w:rsidR="00671AEF">
        <w:rPr>
          <w:rFonts w:asciiTheme="majorHAnsi" w:hAnsiTheme="majorHAnsi" w:cstheme="majorHAnsi"/>
        </w:rPr>
        <w:t xml:space="preserve">: </w:t>
      </w:r>
      <w:r w:rsidR="00671AEF" w:rsidRPr="008521FB">
        <w:rPr>
          <w:rFonts w:asciiTheme="majorHAnsi" w:hAnsiTheme="majorHAnsi" w:cstheme="maj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71AEF" w:rsidRPr="008521FB">
        <w:rPr>
          <w:rFonts w:asciiTheme="majorHAnsi" w:hAnsiTheme="majorHAnsi" w:cstheme="majorHAnsi"/>
        </w:rPr>
        <w:instrText xml:space="preserve"> FORMTEXT </w:instrText>
      </w:r>
      <w:r w:rsidR="00671AEF" w:rsidRPr="008521FB">
        <w:rPr>
          <w:rFonts w:asciiTheme="majorHAnsi" w:hAnsiTheme="majorHAnsi" w:cstheme="majorHAnsi"/>
        </w:rPr>
      </w:r>
      <w:r w:rsidR="00671AEF" w:rsidRPr="008521FB">
        <w:rPr>
          <w:rFonts w:asciiTheme="majorHAnsi" w:hAnsiTheme="majorHAnsi" w:cstheme="majorHAnsi"/>
        </w:rPr>
        <w:fldChar w:fldCharType="separate"/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671AEF" w:rsidRPr="008521FB">
        <w:rPr>
          <w:rFonts w:asciiTheme="majorHAnsi" w:hAnsiTheme="majorHAnsi" w:cstheme="majorHAnsi"/>
        </w:rPr>
        <w:fldChar w:fldCharType="end"/>
      </w:r>
    </w:p>
    <w:p w14:paraId="19E749AA" w14:textId="131363D4" w:rsidR="009B2297" w:rsidRDefault="008521FB" w:rsidP="009B2297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7A4921" w:rsidRPr="00671AEF">
        <w:rPr>
          <w:rFonts w:asciiTheme="majorHAnsi" w:hAnsiTheme="majorHAnsi" w:cstheme="majorHAnsi"/>
        </w:rPr>
        <w:t xml:space="preserve">épartement </w:t>
      </w:r>
      <w:r w:rsidR="009B2297">
        <w:rPr>
          <w:rFonts w:asciiTheme="majorHAnsi" w:hAnsiTheme="majorHAnsi" w:cstheme="majorHAnsi"/>
        </w:rPr>
        <w:t xml:space="preserve">ou École du, </w:t>
      </w:r>
      <w:r w:rsidRPr="00671AEF">
        <w:rPr>
          <w:rFonts w:asciiTheme="majorHAnsi" w:hAnsiTheme="majorHAnsi" w:cstheme="majorHAnsi"/>
        </w:rPr>
        <w:t xml:space="preserve">de la </w:t>
      </w:r>
      <w:r w:rsidR="009B2297">
        <w:rPr>
          <w:rFonts w:asciiTheme="majorHAnsi" w:hAnsiTheme="majorHAnsi" w:cstheme="majorHAnsi"/>
        </w:rPr>
        <w:t>responsable</w:t>
      </w:r>
      <w:r w:rsidR="00C8308C">
        <w:rPr>
          <w:rFonts w:asciiTheme="majorHAnsi" w:hAnsiTheme="majorHAnsi" w:cstheme="majorHAnsi"/>
        </w:rPr>
        <w:t> </w:t>
      </w:r>
      <w:r w:rsidR="007A4921" w:rsidRPr="00671AEF">
        <w:rPr>
          <w:rFonts w:asciiTheme="majorHAnsi" w:hAnsiTheme="majorHAnsi" w:cstheme="majorHAnsi"/>
        </w:rPr>
        <w:t xml:space="preserve">: </w:t>
      </w:r>
      <w:r w:rsidR="00671AEF" w:rsidRPr="008521FB">
        <w:rPr>
          <w:rFonts w:asciiTheme="majorHAnsi" w:hAnsiTheme="majorHAnsi" w:cstheme="maj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71AEF" w:rsidRPr="008521FB">
        <w:rPr>
          <w:rFonts w:asciiTheme="majorHAnsi" w:hAnsiTheme="majorHAnsi" w:cstheme="majorHAnsi"/>
        </w:rPr>
        <w:instrText xml:space="preserve"> FORMTEXT </w:instrText>
      </w:r>
      <w:r w:rsidR="00671AEF" w:rsidRPr="008521FB">
        <w:rPr>
          <w:rFonts w:asciiTheme="majorHAnsi" w:hAnsiTheme="majorHAnsi" w:cstheme="majorHAnsi"/>
        </w:rPr>
      </w:r>
      <w:r w:rsidR="00671AEF" w:rsidRPr="008521FB">
        <w:rPr>
          <w:rFonts w:asciiTheme="majorHAnsi" w:hAnsiTheme="majorHAnsi" w:cstheme="majorHAnsi"/>
        </w:rPr>
        <w:fldChar w:fldCharType="separate"/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671AEF" w:rsidRPr="008521FB">
        <w:rPr>
          <w:rFonts w:asciiTheme="majorHAnsi" w:hAnsiTheme="majorHAnsi" w:cstheme="majorHAnsi"/>
        </w:rPr>
        <w:fldChar w:fldCharType="end"/>
      </w:r>
    </w:p>
    <w:p w14:paraId="77B3C62C" w14:textId="77777777" w:rsidR="00DA184E" w:rsidRDefault="00DA184E" w:rsidP="009B2297">
      <w:pPr>
        <w:spacing w:after="120" w:line="240" w:lineRule="auto"/>
        <w:jc w:val="both"/>
        <w:rPr>
          <w:rFonts w:asciiTheme="majorHAnsi" w:hAnsiTheme="majorHAnsi" w:cstheme="majorHAnsi"/>
        </w:rPr>
      </w:pPr>
    </w:p>
    <w:p w14:paraId="49F6E719" w14:textId="4EE1AF31" w:rsidR="00DA184E" w:rsidRDefault="00DA184E" w:rsidP="00DA184E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Indiquez le type de demande :</w:t>
      </w:r>
    </w:p>
    <w:p w14:paraId="200C7BE8" w14:textId="208E8373" w:rsidR="00DA184E" w:rsidRDefault="00DA184E" w:rsidP="00DA184E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Reconnaissance</w:t>
      </w:r>
      <w:r>
        <w:rPr>
          <w:rFonts w:asciiTheme="majorHAnsi" w:hAnsiTheme="majorHAnsi" w:cstheme="majorHAnsi"/>
        </w:rPr>
        <w:tab/>
      </w:r>
      <w:r w:rsidRPr="008521FB">
        <w:rPr>
          <w:rFonts w:asciiTheme="majorHAnsi" w:hAnsiTheme="majorHAnsi" w:cstheme="maj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521FB">
        <w:rPr>
          <w:rFonts w:asciiTheme="majorHAnsi" w:hAnsiTheme="majorHAnsi" w:cstheme="majorHAnsi"/>
        </w:rPr>
        <w:instrText xml:space="preserve"> FORMTEXT </w:instrText>
      </w:r>
      <w:r w:rsidRPr="008521FB">
        <w:rPr>
          <w:rFonts w:asciiTheme="majorHAnsi" w:hAnsiTheme="majorHAnsi" w:cstheme="majorHAnsi"/>
        </w:rPr>
      </w:r>
      <w:r w:rsidRPr="008521FB">
        <w:rPr>
          <w:rFonts w:asciiTheme="majorHAnsi" w:hAnsiTheme="majorHAnsi" w:cstheme="majorHAnsi"/>
        </w:rPr>
        <w:fldChar w:fldCharType="separate"/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Pr="008521FB">
        <w:rPr>
          <w:rFonts w:asciiTheme="majorHAnsi" w:hAnsiTheme="majorHAnsi" w:cstheme="majorHAnsi"/>
        </w:rPr>
        <w:fldChar w:fldCharType="end"/>
      </w:r>
    </w:p>
    <w:p w14:paraId="19FA343F" w14:textId="6DE0712F" w:rsidR="00DA184E" w:rsidRDefault="00DA184E" w:rsidP="00DA184E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Renouvellement</w:t>
      </w:r>
      <w:r>
        <w:rPr>
          <w:rFonts w:asciiTheme="majorHAnsi" w:hAnsiTheme="majorHAnsi" w:cstheme="majorHAnsi"/>
        </w:rPr>
        <w:tab/>
      </w:r>
      <w:r w:rsidRPr="008521FB">
        <w:rPr>
          <w:rFonts w:asciiTheme="majorHAnsi" w:hAnsiTheme="majorHAnsi" w:cstheme="maj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521FB">
        <w:rPr>
          <w:rFonts w:asciiTheme="majorHAnsi" w:hAnsiTheme="majorHAnsi" w:cstheme="majorHAnsi"/>
        </w:rPr>
        <w:instrText xml:space="preserve"> FORMTEXT </w:instrText>
      </w:r>
      <w:r w:rsidRPr="008521FB">
        <w:rPr>
          <w:rFonts w:asciiTheme="majorHAnsi" w:hAnsiTheme="majorHAnsi" w:cstheme="majorHAnsi"/>
        </w:rPr>
      </w:r>
      <w:r w:rsidRPr="008521FB">
        <w:rPr>
          <w:rFonts w:asciiTheme="majorHAnsi" w:hAnsiTheme="majorHAnsi" w:cstheme="majorHAnsi"/>
        </w:rPr>
        <w:fldChar w:fldCharType="separate"/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Pr="008521FB">
        <w:rPr>
          <w:rFonts w:asciiTheme="majorHAnsi" w:hAnsiTheme="majorHAnsi" w:cstheme="majorHAnsi"/>
        </w:rPr>
        <w:fldChar w:fldCharType="end"/>
      </w:r>
    </w:p>
    <w:p w14:paraId="2EB31ADF" w14:textId="77777777" w:rsidR="00DA184E" w:rsidRDefault="00DA184E" w:rsidP="009B2297">
      <w:pPr>
        <w:spacing w:after="120" w:line="240" w:lineRule="auto"/>
        <w:jc w:val="both"/>
        <w:rPr>
          <w:rFonts w:asciiTheme="majorHAnsi" w:hAnsiTheme="majorHAnsi" w:cstheme="majorHAnsi"/>
        </w:rPr>
      </w:pPr>
    </w:p>
    <w:p w14:paraId="5572F532" w14:textId="77777777" w:rsidR="00D7415A" w:rsidRDefault="00D7415A">
      <w:pPr>
        <w:rPr>
          <w:rFonts w:ascii="Arial" w:eastAsiaTheme="majorEastAsia" w:hAnsi="Arial" w:cstheme="majorBidi"/>
          <w:b/>
          <w:bCs/>
          <w:sz w:val="28"/>
        </w:rPr>
      </w:pPr>
      <w:r>
        <w:br w:type="page"/>
      </w:r>
    </w:p>
    <w:p w14:paraId="75F7E2BE" w14:textId="257896B9" w:rsidR="008521FB" w:rsidRDefault="00D7415A" w:rsidP="00D7415A">
      <w:pPr>
        <w:pStyle w:val="Titre2"/>
      </w:pPr>
      <w:r>
        <w:lastRenderedPageBreak/>
        <w:t xml:space="preserve">2. </w:t>
      </w:r>
      <w:r w:rsidR="008521FB">
        <w:t xml:space="preserve">Composition du </w:t>
      </w:r>
      <w:r w:rsidR="00E7738D">
        <w:t>centre</w:t>
      </w:r>
      <w:r w:rsidR="008521FB">
        <w:t xml:space="preserve"> de recherche</w:t>
      </w:r>
    </w:p>
    <w:p w14:paraId="349E2DD5" w14:textId="77777777" w:rsidR="00AC4C4F" w:rsidRPr="00D5738C" w:rsidRDefault="00AC4C4F" w:rsidP="00AC4C4F">
      <w:pPr>
        <w:spacing w:after="0" w:line="240" w:lineRule="auto"/>
        <w:rPr>
          <w:rFonts w:asciiTheme="majorHAnsi" w:hAnsiTheme="majorHAnsi" w:cstheme="majorHAnsi"/>
        </w:rPr>
      </w:pPr>
    </w:p>
    <w:p w14:paraId="298E6BA9" w14:textId="069E032D" w:rsidR="008521FB" w:rsidRPr="008521FB" w:rsidRDefault="003D31AE" w:rsidP="008521FB">
      <w:pPr>
        <w:spacing w:after="120"/>
        <w:rPr>
          <w:rFonts w:asciiTheme="majorHAnsi" w:hAnsiTheme="majorHAnsi" w:cstheme="majorHAnsi"/>
          <w:b/>
        </w:rPr>
      </w:pPr>
      <w:r w:rsidRPr="008521FB">
        <w:rPr>
          <w:rFonts w:asciiTheme="majorHAnsi" w:hAnsiTheme="majorHAnsi" w:cstheme="majorHAnsi"/>
          <w:b/>
        </w:rPr>
        <w:t xml:space="preserve">Membres </w:t>
      </w:r>
      <w:r w:rsidR="00485302">
        <w:rPr>
          <w:rFonts w:asciiTheme="majorHAnsi" w:hAnsiTheme="majorHAnsi" w:cstheme="majorHAnsi"/>
          <w:b/>
        </w:rPr>
        <w:t>professoraux réguliers</w:t>
      </w:r>
      <w:r w:rsidR="00F10C56">
        <w:rPr>
          <w:rFonts w:asciiTheme="majorHAnsi" w:hAnsiTheme="majorHAnsi" w:cstheme="majorHAnsi"/>
          <w:b/>
        </w:rPr>
        <w:t xml:space="preserve"> et maîtres de langue</w:t>
      </w:r>
      <w:r w:rsidR="002113ED" w:rsidRPr="008521FB">
        <w:rPr>
          <w:rFonts w:asciiTheme="majorHAnsi" w:hAnsiTheme="majorHAnsi" w:cstheme="majorHAnsi"/>
          <w:b/>
        </w:rPr>
        <w:t xml:space="preserve"> de </w:t>
      </w:r>
      <w:r w:rsidR="00462029">
        <w:rPr>
          <w:rFonts w:asciiTheme="majorHAnsi" w:hAnsiTheme="majorHAnsi" w:cstheme="majorHAnsi"/>
          <w:b/>
        </w:rPr>
        <w:t>l’UQAM</w:t>
      </w:r>
      <w:r w:rsidR="00622604">
        <w:rPr>
          <w:rFonts w:asciiTheme="majorHAnsi" w:hAnsiTheme="majorHAnsi" w:cstheme="majorHAnsi"/>
          <w:b/>
        </w:rPr>
        <w:t xml:space="preserve"> (</w:t>
      </w:r>
      <w:r w:rsidR="00E7738D">
        <w:rPr>
          <w:rFonts w:asciiTheme="majorHAnsi" w:hAnsiTheme="majorHAnsi" w:cstheme="majorHAnsi"/>
          <w:b/>
        </w:rPr>
        <w:t>minimum quatre, dont deux de la Faculté, incluant la ou le responsable</w:t>
      </w:r>
      <w:r w:rsidR="00622604">
        <w:rPr>
          <w:rFonts w:asciiTheme="majorHAnsi" w:hAnsiTheme="majorHAnsi" w:cstheme="majorHAnsi"/>
          <w:b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2113ED" w:rsidRPr="002113ED" w14:paraId="0A1AADA7" w14:textId="77777777" w:rsidTr="002113ED">
        <w:tc>
          <w:tcPr>
            <w:tcW w:w="4750" w:type="dxa"/>
          </w:tcPr>
          <w:p w14:paraId="7C31B6A4" w14:textId="343522E6" w:rsidR="002113ED" w:rsidRPr="002113ED" w:rsidRDefault="002113ED" w:rsidP="00AD104F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</w:rPr>
            </w:pPr>
            <w:r w:rsidRPr="002113ED">
              <w:rPr>
                <w:rFonts w:asciiTheme="majorHAnsi" w:hAnsiTheme="majorHAnsi" w:cstheme="majorHAnsi"/>
                <w:b/>
              </w:rPr>
              <w:t>Professeure</w:t>
            </w:r>
            <w:r>
              <w:rPr>
                <w:rFonts w:asciiTheme="majorHAnsi" w:hAnsiTheme="majorHAnsi" w:cstheme="majorHAnsi"/>
                <w:b/>
              </w:rPr>
              <w:t>, professeur</w:t>
            </w:r>
          </w:p>
        </w:tc>
        <w:tc>
          <w:tcPr>
            <w:tcW w:w="4750" w:type="dxa"/>
          </w:tcPr>
          <w:p w14:paraId="1A38A4E5" w14:textId="78000C31" w:rsidR="002113ED" w:rsidRPr="002113ED" w:rsidRDefault="002113ED" w:rsidP="003D31A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Département</w:t>
            </w:r>
          </w:p>
        </w:tc>
      </w:tr>
      <w:tr w:rsidR="002113ED" w14:paraId="446087B7" w14:textId="77777777" w:rsidTr="002113ED">
        <w:tc>
          <w:tcPr>
            <w:tcW w:w="4750" w:type="dxa"/>
          </w:tcPr>
          <w:p w14:paraId="3C848595" w14:textId="2EF5782A" w:rsidR="002113ED" w:rsidRPr="004D062A" w:rsidRDefault="009B2297" w:rsidP="009B2297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u w:val="single"/>
              </w:rPr>
            </w:pPr>
            <w:r w:rsidRPr="004D062A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062A">
              <w:rPr>
                <w:rFonts w:asciiTheme="majorHAnsi" w:hAnsiTheme="majorHAnsi" w:cstheme="majorHAnsi"/>
              </w:rPr>
              <w:instrText xml:space="preserve"> FORMTEXT </w:instrText>
            </w:r>
            <w:r w:rsidRPr="004D062A">
              <w:rPr>
                <w:rFonts w:asciiTheme="majorHAnsi" w:hAnsiTheme="majorHAnsi" w:cstheme="majorHAnsi"/>
              </w:rPr>
            </w:r>
            <w:r w:rsidRPr="004D062A">
              <w:rPr>
                <w:rFonts w:asciiTheme="majorHAnsi" w:hAnsiTheme="majorHAnsi" w:cstheme="majorHAnsi"/>
              </w:rPr>
              <w:fldChar w:fldCharType="separate"/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Pr="004D062A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750" w:type="dxa"/>
          </w:tcPr>
          <w:p w14:paraId="43057B85" w14:textId="6712EE0E" w:rsidR="002113ED" w:rsidRPr="004D062A" w:rsidRDefault="009B2297" w:rsidP="009B2297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u w:val="single"/>
              </w:rPr>
            </w:pPr>
            <w:r w:rsidRPr="004D062A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062A">
              <w:rPr>
                <w:rFonts w:asciiTheme="majorHAnsi" w:hAnsiTheme="majorHAnsi" w:cstheme="majorHAnsi"/>
              </w:rPr>
              <w:instrText xml:space="preserve"> FORMTEXT </w:instrText>
            </w:r>
            <w:r w:rsidRPr="004D062A">
              <w:rPr>
                <w:rFonts w:asciiTheme="majorHAnsi" w:hAnsiTheme="majorHAnsi" w:cstheme="majorHAnsi"/>
              </w:rPr>
            </w:r>
            <w:r w:rsidRPr="004D062A">
              <w:rPr>
                <w:rFonts w:asciiTheme="majorHAnsi" w:hAnsiTheme="majorHAnsi" w:cstheme="majorHAnsi"/>
              </w:rPr>
              <w:fldChar w:fldCharType="separate"/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Pr="004D062A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A95EA91" w14:textId="77777777" w:rsidR="002113ED" w:rsidRDefault="002113ED" w:rsidP="00912440">
      <w:pPr>
        <w:spacing w:after="0" w:line="240" w:lineRule="auto"/>
        <w:rPr>
          <w:rFonts w:asciiTheme="majorHAnsi" w:hAnsiTheme="majorHAnsi" w:cstheme="majorHAnsi"/>
          <w:u w:val="single"/>
        </w:rPr>
      </w:pPr>
    </w:p>
    <w:p w14:paraId="4FA7ABB6" w14:textId="0BC8EC7D" w:rsidR="00AD4143" w:rsidRPr="008521FB" w:rsidRDefault="00AD4143" w:rsidP="00AD4143">
      <w:pPr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Autres membres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9"/>
        <w:gridCol w:w="2709"/>
        <w:gridCol w:w="4338"/>
      </w:tblGrid>
      <w:tr w:rsidR="00AD4143" w14:paraId="554154AE" w14:textId="77777777" w:rsidTr="00623E74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5463" w14:textId="77777777" w:rsidR="00AD4143" w:rsidRDefault="00AD4143" w:rsidP="00623E74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Nom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40B1" w14:textId="77777777" w:rsidR="00AD4143" w:rsidRDefault="00AD4143" w:rsidP="00623E74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Titre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A157" w14:textId="77777777" w:rsidR="00AD4143" w:rsidRDefault="00AD4143" w:rsidP="00623E74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Affiliation (département et institution)</w:t>
            </w:r>
          </w:p>
        </w:tc>
      </w:tr>
      <w:tr w:rsidR="00AD4143" w14:paraId="6F1DD4D5" w14:textId="77777777" w:rsidTr="00623E74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7B64" w14:textId="26054542" w:rsidR="00AD4143" w:rsidRPr="004D062A" w:rsidRDefault="00AD4143" w:rsidP="00623E74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</w:rPr>
            </w:pPr>
            <w:r w:rsidRPr="004D062A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062A">
              <w:rPr>
                <w:rFonts w:asciiTheme="majorHAnsi" w:hAnsiTheme="majorHAnsi" w:cstheme="majorHAnsi"/>
              </w:rPr>
              <w:instrText xml:space="preserve"> FORMTEXT </w:instrText>
            </w:r>
            <w:r w:rsidRPr="004D062A">
              <w:rPr>
                <w:rFonts w:asciiTheme="majorHAnsi" w:hAnsiTheme="majorHAnsi" w:cstheme="majorHAnsi"/>
              </w:rPr>
            </w:r>
            <w:r w:rsidRPr="004D062A">
              <w:rPr>
                <w:rFonts w:asciiTheme="majorHAnsi" w:hAnsiTheme="majorHAnsi" w:cstheme="majorHAnsi"/>
              </w:rPr>
              <w:fldChar w:fldCharType="separate"/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Pr="004D062A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7F8D" w14:textId="77777777" w:rsidR="00AD4143" w:rsidRPr="004D062A" w:rsidRDefault="00AD4143" w:rsidP="00623E74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FDFE" w14:textId="061358D8" w:rsidR="00AD4143" w:rsidRPr="004D062A" w:rsidRDefault="00AD4143" w:rsidP="00623E74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u w:val="single"/>
              </w:rPr>
            </w:pPr>
            <w:r w:rsidRPr="004D062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62A">
              <w:rPr>
                <w:rFonts w:asciiTheme="majorHAnsi" w:hAnsiTheme="majorHAnsi" w:cstheme="majorHAnsi"/>
              </w:rPr>
              <w:instrText xml:space="preserve"> FORMTEXT </w:instrText>
            </w:r>
            <w:r w:rsidRPr="004D062A">
              <w:rPr>
                <w:rFonts w:asciiTheme="majorHAnsi" w:hAnsiTheme="majorHAnsi" w:cstheme="majorHAnsi"/>
              </w:rPr>
            </w:r>
            <w:r w:rsidRPr="004D062A">
              <w:rPr>
                <w:rFonts w:asciiTheme="majorHAnsi" w:hAnsiTheme="majorHAnsi" w:cstheme="majorHAnsi"/>
              </w:rPr>
              <w:fldChar w:fldCharType="separate"/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Pr="004D062A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927B0E5" w14:textId="77777777" w:rsidR="00D7415A" w:rsidRDefault="00D7415A" w:rsidP="00D7415A">
      <w:pPr>
        <w:spacing w:after="0" w:line="240" w:lineRule="auto"/>
        <w:rPr>
          <w:rFonts w:asciiTheme="majorHAnsi" w:hAnsiTheme="majorHAnsi" w:cstheme="majorHAnsi"/>
          <w:b/>
        </w:rPr>
      </w:pPr>
    </w:p>
    <w:p w14:paraId="7AFB874E" w14:textId="76EC7A96" w:rsidR="00854779" w:rsidRPr="004D1E63" w:rsidRDefault="00ED5585" w:rsidP="00D7415A">
      <w:pPr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É</w:t>
      </w:r>
      <w:r w:rsidR="00AD104F" w:rsidRPr="004D1E63">
        <w:rPr>
          <w:rFonts w:asciiTheme="majorHAnsi" w:hAnsiTheme="majorHAnsi" w:cstheme="majorHAnsi"/>
          <w:b/>
        </w:rPr>
        <w:t>tudiant</w:t>
      </w:r>
      <w:r w:rsidR="007C3A51" w:rsidRPr="004D1E63">
        <w:rPr>
          <w:rFonts w:asciiTheme="majorHAnsi" w:hAnsiTheme="majorHAnsi" w:cstheme="majorHAnsi"/>
          <w:b/>
        </w:rPr>
        <w:t xml:space="preserve">es, étudiants et personnel hautement qualifié (PHQ) (incluant les </w:t>
      </w:r>
      <w:r>
        <w:rPr>
          <w:rFonts w:asciiTheme="majorHAnsi" w:hAnsiTheme="majorHAnsi" w:cstheme="majorHAnsi"/>
          <w:b/>
        </w:rPr>
        <w:t xml:space="preserve">agents, agentes de recherche et les </w:t>
      </w:r>
      <w:r w:rsidR="007C3A51" w:rsidRPr="004D1E63">
        <w:rPr>
          <w:rFonts w:asciiTheme="majorHAnsi" w:hAnsiTheme="majorHAnsi" w:cstheme="majorHAnsi"/>
          <w:b/>
        </w:rPr>
        <w:t>stagiaires postdoctoraux)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8"/>
        <w:gridCol w:w="2070"/>
        <w:gridCol w:w="4248"/>
      </w:tblGrid>
      <w:tr w:rsidR="00AD104F" w14:paraId="1EEA9928" w14:textId="77777777" w:rsidTr="0048648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8108" w14:textId="06F49DE3" w:rsidR="00AD104F" w:rsidRDefault="00AD104F" w:rsidP="00AD104F">
            <w:pPr>
              <w:spacing w:before="120" w:after="100" w:afterAutospacing="1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É</w:t>
            </w:r>
            <w:r w:rsidR="007C3A51">
              <w:rPr>
                <w:rFonts w:asciiTheme="majorHAnsi" w:hAnsiTheme="majorHAnsi" w:cstheme="majorHAnsi"/>
                <w:b/>
              </w:rPr>
              <w:t>tudiante, étudiant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EDA5" w14:textId="35948F82" w:rsidR="00AD104F" w:rsidRDefault="00AD104F" w:rsidP="00AD104F">
            <w:pPr>
              <w:spacing w:before="120" w:after="100" w:afterAutospacing="1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Niveau d’études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8F56" w14:textId="251F7CBE" w:rsidR="00AD104F" w:rsidRDefault="00AD104F" w:rsidP="00AD104F">
            <w:pPr>
              <w:spacing w:before="120" w:after="100" w:afterAutospacing="1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Programme</w:t>
            </w:r>
            <w:r w:rsidR="0048648B">
              <w:rPr>
                <w:rFonts w:asciiTheme="majorHAnsi" w:hAnsiTheme="majorHAnsi" w:cstheme="majorHAnsi"/>
                <w:b/>
              </w:rPr>
              <w:t xml:space="preserve"> et Université</w:t>
            </w:r>
          </w:p>
        </w:tc>
      </w:tr>
      <w:tr w:rsidR="00AD104F" w14:paraId="6C90D18C" w14:textId="77777777" w:rsidTr="0048648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BD1" w14:textId="5D785A87" w:rsidR="00AD104F" w:rsidRPr="004D062A" w:rsidRDefault="009B2297" w:rsidP="009B2297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u w:val="single"/>
              </w:rPr>
            </w:pPr>
            <w:r w:rsidRPr="004D062A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D062A">
              <w:rPr>
                <w:rFonts w:asciiTheme="majorHAnsi" w:hAnsiTheme="majorHAnsi" w:cstheme="majorHAnsi"/>
              </w:rPr>
              <w:instrText xml:space="preserve"> FORMTEXT </w:instrText>
            </w:r>
            <w:r w:rsidRPr="004D062A">
              <w:rPr>
                <w:rFonts w:asciiTheme="majorHAnsi" w:hAnsiTheme="majorHAnsi" w:cstheme="majorHAnsi"/>
              </w:rPr>
            </w:r>
            <w:r w:rsidRPr="004D062A">
              <w:rPr>
                <w:rFonts w:asciiTheme="majorHAnsi" w:hAnsiTheme="majorHAnsi" w:cstheme="majorHAnsi"/>
              </w:rPr>
              <w:fldChar w:fldCharType="separate"/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Pr="004D062A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13EE" w14:textId="461B1B3E" w:rsidR="00AD104F" w:rsidRDefault="00AD104F" w:rsidP="009B2297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u w:val="single"/>
              </w:rPr>
            </w:pPr>
            <w:r w:rsidRPr="009B2297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B2297">
              <w:rPr>
                <w:rFonts w:asciiTheme="majorHAnsi" w:hAnsiTheme="majorHAnsi" w:cstheme="majorHAnsi"/>
              </w:rPr>
              <w:instrText xml:space="preserve"> FORMTEXT </w:instrText>
            </w:r>
            <w:r w:rsidRPr="009B2297">
              <w:rPr>
                <w:rFonts w:asciiTheme="majorHAnsi" w:hAnsiTheme="majorHAnsi" w:cstheme="majorHAnsi"/>
              </w:rPr>
            </w:r>
            <w:r w:rsidRPr="009B2297">
              <w:rPr>
                <w:rFonts w:asciiTheme="majorHAnsi" w:hAnsiTheme="majorHAnsi" w:cstheme="majorHAnsi"/>
              </w:rPr>
              <w:fldChar w:fldCharType="separate"/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Pr="009B229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7AE6" w14:textId="707B3405" w:rsidR="00AD104F" w:rsidRPr="009B2297" w:rsidRDefault="00AD104F" w:rsidP="009B2297">
            <w:pPr>
              <w:rPr>
                <w:rFonts w:asciiTheme="majorHAnsi" w:hAnsiTheme="majorHAnsi" w:cstheme="majorHAnsi"/>
                <w:u w:val="single"/>
              </w:rPr>
            </w:pPr>
            <w:r w:rsidRPr="009B2297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B2297">
              <w:rPr>
                <w:rFonts w:asciiTheme="majorHAnsi" w:hAnsiTheme="majorHAnsi" w:cstheme="majorHAnsi"/>
              </w:rPr>
              <w:instrText xml:space="preserve"> FORMTEXT </w:instrText>
            </w:r>
            <w:r w:rsidRPr="009B2297">
              <w:rPr>
                <w:rFonts w:asciiTheme="majorHAnsi" w:hAnsiTheme="majorHAnsi" w:cstheme="majorHAnsi"/>
              </w:rPr>
            </w:r>
            <w:r w:rsidRPr="009B2297">
              <w:rPr>
                <w:rFonts w:asciiTheme="majorHAnsi" w:hAnsiTheme="majorHAnsi" w:cstheme="majorHAnsi"/>
              </w:rPr>
              <w:fldChar w:fldCharType="separate"/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Pr="009B2297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977244E" w14:textId="77777777" w:rsidR="007C3A51" w:rsidRPr="00AC4C4F" w:rsidRDefault="007C3A51" w:rsidP="00AC4C4F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8"/>
        <w:gridCol w:w="2700"/>
        <w:gridCol w:w="3618"/>
      </w:tblGrid>
      <w:tr w:rsidR="007C3A51" w14:paraId="6303489D" w14:textId="77777777" w:rsidTr="007C3A5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A35F" w14:textId="36252797" w:rsidR="007C3A51" w:rsidRDefault="007C3A51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PHQ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2B0A" w14:textId="0777EC0A" w:rsidR="007C3A51" w:rsidRDefault="007C3A51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Titre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C299" w14:textId="3743B663" w:rsidR="007C3A51" w:rsidRDefault="007C3A51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Affiliation</w:t>
            </w:r>
          </w:p>
        </w:tc>
      </w:tr>
      <w:tr w:rsidR="007C3A51" w14:paraId="1D5A780A" w14:textId="77777777" w:rsidTr="007C3A5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3C0C" w14:textId="0BC32488" w:rsidR="007C3A51" w:rsidRPr="009B2297" w:rsidRDefault="007C3A51" w:rsidP="009B2297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noProof/>
              </w:rPr>
            </w:pPr>
            <w:r w:rsidRPr="009B229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B229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9B2297">
              <w:rPr>
                <w:rFonts w:asciiTheme="majorHAnsi" w:hAnsiTheme="majorHAnsi" w:cstheme="majorHAnsi"/>
                <w:noProof/>
              </w:rPr>
            </w:r>
            <w:r w:rsidRPr="009B2297">
              <w:rPr>
                <w:rFonts w:asciiTheme="majorHAnsi" w:hAnsiTheme="majorHAnsi" w:cstheme="majorHAnsi"/>
                <w:noProof/>
              </w:rPr>
              <w:fldChar w:fldCharType="separate"/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Pr="009B2297">
              <w:rPr>
                <w:rFonts w:asciiTheme="majorHAnsi" w:hAnsiTheme="majorHAnsi" w:cstheme="majorHAnsi"/>
                <w:noProof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3F7F" w14:textId="0ABF4337" w:rsidR="007C3A51" w:rsidRPr="009B2297" w:rsidRDefault="007C3A51" w:rsidP="009B2297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noProof/>
              </w:rPr>
            </w:pPr>
            <w:r w:rsidRPr="009B229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B229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9B2297">
              <w:rPr>
                <w:rFonts w:asciiTheme="majorHAnsi" w:hAnsiTheme="majorHAnsi" w:cstheme="majorHAnsi"/>
                <w:noProof/>
              </w:rPr>
            </w:r>
            <w:r w:rsidRPr="009B2297">
              <w:rPr>
                <w:rFonts w:asciiTheme="majorHAnsi" w:hAnsiTheme="majorHAnsi" w:cstheme="majorHAnsi"/>
                <w:noProof/>
              </w:rPr>
              <w:fldChar w:fldCharType="separate"/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Pr="009B2297">
              <w:rPr>
                <w:rFonts w:asciiTheme="majorHAnsi" w:hAnsiTheme="majorHAnsi" w:cstheme="majorHAnsi"/>
                <w:noProof/>
              </w:rPr>
              <w:fldChar w:fldCharType="end"/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7D86" w14:textId="2E9B6841" w:rsidR="007C3A51" w:rsidRPr="009B2297" w:rsidRDefault="007C3A51" w:rsidP="009B2297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  <w:noProof/>
              </w:rPr>
            </w:pPr>
            <w:r w:rsidRPr="009B2297">
              <w:rPr>
                <w:rFonts w:asciiTheme="majorHAnsi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B2297">
              <w:rPr>
                <w:rFonts w:asciiTheme="majorHAnsi" w:hAnsiTheme="majorHAnsi" w:cstheme="majorHAnsi"/>
                <w:noProof/>
              </w:rPr>
              <w:instrText xml:space="preserve"> FORMTEXT </w:instrText>
            </w:r>
            <w:r w:rsidRPr="009B2297">
              <w:rPr>
                <w:rFonts w:asciiTheme="majorHAnsi" w:hAnsiTheme="majorHAnsi" w:cstheme="majorHAnsi"/>
                <w:noProof/>
              </w:rPr>
            </w:r>
            <w:r w:rsidRPr="009B2297">
              <w:rPr>
                <w:rFonts w:asciiTheme="majorHAnsi" w:hAnsiTheme="majorHAnsi" w:cstheme="majorHAnsi"/>
                <w:noProof/>
              </w:rPr>
              <w:fldChar w:fldCharType="separate"/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="000D689F">
              <w:rPr>
                <w:rFonts w:asciiTheme="majorHAnsi" w:hAnsiTheme="majorHAnsi" w:cstheme="majorHAnsi"/>
                <w:noProof/>
              </w:rPr>
              <w:t> </w:t>
            </w:r>
            <w:r w:rsidRPr="009B2297">
              <w:rPr>
                <w:rFonts w:asciiTheme="majorHAnsi" w:hAnsiTheme="majorHAnsi" w:cstheme="majorHAnsi"/>
                <w:noProof/>
              </w:rPr>
              <w:fldChar w:fldCharType="end"/>
            </w:r>
          </w:p>
        </w:tc>
      </w:tr>
    </w:tbl>
    <w:p w14:paraId="09EC80C3" w14:textId="77777777" w:rsidR="007C3A51" w:rsidRDefault="007C3A51" w:rsidP="00AC4C4F">
      <w:pPr>
        <w:spacing w:after="0" w:line="240" w:lineRule="auto"/>
        <w:rPr>
          <w:rFonts w:asciiTheme="majorHAnsi" w:hAnsiTheme="majorHAnsi" w:cstheme="majorHAnsi"/>
        </w:rPr>
      </w:pPr>
    </w:p>
    <w:p w14:paraId="6F1910F2" w14:textId="77777777" w:rsidR="00ED5585" w:rsidRPr="00AC4C4F" w:rsidRDefault="00ED5585" w:rsidP="00AC4C4F">
      <w:pPr>
        <w:spacing w:after="0" w:line="240" w:lineRule="auto"/>
        <w:rPr>
          <w:rFonts w:asciiTheme="majorHAnsi" w:hAnsiTheme="majorHAnsi" w:cstheme="majorHAnsi"/>
        </w:rPr>
      </w:pPr>
    </w:p>
    <w:p w14:paraId="6536EE4E" w14:textId="1057A4DE" w:rsidR="00346F30" w:rsidRDefault="00D7415A" w:rsidP="00D7415A">
      <w:pPr>
        <w:pStyle w:val="Titre2"/>
      </w:pPr>
      <w:r>
        <w:t xml:space="preserve">3. </w:t>
      </w:r>
      <w:r w:rsidR="00346F30">
        <w:t>Programm</w:t>
      </w:r>
      <w:r w:rsidR="00623E74">
        <w:t>ation</w:t>
      </w:r>
      <w:r w:rsidR="00346F30">
        <w:t xml:space="preserve"> </w:t>
      </w:r>
      <w:r w:rsidR="00623E74">
        <w:t>scientifique en communication ou en langue</w:t>
      </w:r>
    </w:p>
    <w:p w14:paraId="076115FC" w14:textId="3D7DC565" w:rsidR="00346F30" w:rsidRPr="00374C68" w:rsidRDefault="00622604" w:rsidP="00622604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374C68">
        <w:rPr>
          <w:rFonts w:asciiTheme="majorHAnsi" w:hAnsiTheme="majorHAnsi" w:cstheme="majorHAnsi"/>
          <w:b/>
        </w:rPr>
        <w:t xml:space="preserve">3.1 </w:t>
      </w:r>
      <w:r w:rsidR="00346F30" w:rsidRPr="00374C68">
        <w:rPr>
          <w:rFonts w:asciiTheme="majorHAnsi" w:hAnsiTheme="majorHAnsi" w:cstheme="majorHAnsi"/>
          <w:b/>
        </w:rPr>
        <w:t xml:space="preserve">Présentez </w:t>
      </w:r>
      <w:r w:rsidR="003E0CD5">
        <w:rPr>
          <w:rFonts w:asciiTheme="majorHAnsi" w:hAnsiTheme="majorHAnsi" w:cstheme="majorHAnsi"/>
          <w:b/>
        </w:rPr>
        <w:t>votre programmation</w:t>
      </w:r>
      <w:r w:rsidR="00346F30" w:rsidRPr="00374C68">
        <w:rPr>
          <w:rFonts w:asciiTheme="majorHAnsi" w:hAnsiTheme="majorHAnsi" w:cstheme="majorHAnsi"/>
          <w:b/>
        </w:rPr>
        <w:t xml:space="preserve"> de recherche ou de recherche-création</w:t>
      </w:r>
      <w:r w:rsidR="00AD4143">
        <w:rPr>
          <w:rFonts w:asciiTheme="majorHAnsi" w:hAnsiTheme="majorHAnsi" w:cstheme="majorHAnsi"/>
          <w:b/>
        </w:rPr>
        <w:t xml:space="preserve"> sur au moins 3</w:t>
      </w:r>
      <w:r w:rsidR="00CB7DD6">
        <w:rPr>
          <w:rFonts w:asciiTheme="majorHAnsi" w:hAnsiTheme="majorHAnsi" w:cstheme="majorHAnsi"/>
          <w:b/>
        </w:rPr>
        <w:t> </w:t>
      </w:r>
      <w:r w:rsidR="00AD4143">
        <w:rPr>
          <w:rFonts w:asciiTheme="majorHAnsi" w:hAnsiTheme="majorHAnsi" w:cstheme="majorHAnsi"/>
          <w:b/>
        </w:rPr>
        <w:t>ans</w:t>
      </w:r>
      <w:r w:rsidR="00346F30" w:rsidRPr="00374C68">
        <w:rPr>
          <w:rFonts w:asciiTheme="majorHAnsi" w:hAnsiTheme="majorHAnsi" w:cstheme="majorHAnsi"/>
          <w:b/>
        </w:rPr>
        <w:t xml:space="preserve">. Inclure </w:t>
      </w:r>
      <w:r w:rsidR="00A412C3">
        <w:rPr>
          <w:rFonts w:asciiTheme="majorHAnsi" w:hAnsiTheme="majorHAnsi" w:cstheme="majorHAnsi"/>
          <w:b/>
        </w:rPr>
        <w:t xml:space="preserve">la thématique, les axes de recherche ou de recherche-création et </w:t>
      </w:r>
      <w:r w:rsidR="00346F30" w:rsidRPr="00374C68">
        <w:rPr>
          <w:rFonts w:asciiTheme="majorHAnsi" w:hAnsiTheme="majorHAnsi" w:cstheme="majorHAnsi"/>
          <w:b/>
        </w:rPr>
        <w:t>un calendrier pour les objectifs de développement</w:t>
      </w:r>
      <w:r w:rsidR="00F10C56" w:rsidRPr="00374C68">
        <w:rPr>
          <w:rFonts w:asciiTheme="majorHAnsi" w:hAnsiTheme="majorHAnsi" w:cstheme="majorHAnsi"/>
          <w:b/>
        </w:rPr>
        <w:t xml:space="preserve"> (maximum </w:t>
      </w:r>
      <w:r w:rsidR="00BF1DA4">
        <w:rPr>
          <w:rFonts w:asciiTheme="majorHAnsi" w:hAnsiTheme="majorHAnsi" w:cstheme="majorHAnsi"/>
          <w:b/>
        </w:rPr>
        <w:t>2</w:t>
      </w:r>
      <w:r w:rsidR="00C8308C">
        <w:rPr>
          <w:rFonts w:asciiTheme="majorHAnsi" w:hAnsiTheme="majorHAnsi" w:cstheme="majorHAnsi"/>
          <w:b/>
        </w:rPr>
        <w:t> </w:t>
      </w:r>
      <w:r w:rsidR="00ED5585" w:rsidRPr="00374C68">
        <w:rPr>
          <w:rFonts w:asciiTheme="majorHAnsi" w:hAnsiTheme="majorHAnsi" w:cstheme="majorHAnsi"/>
          <w:b/>
        </w:rPr>
        <w:t>page</w:t>
      </w:r>
      <w:r w:rsidR="00BF1DA4">
        <w:rPr>
          <w:rFonts w:asciiTheme="majorHAnsi" w:hAnsiTheme="majorHAnsi" w:cstheme="majorHAnsi"/>
          <w:b/>
        </w:rPr>
        <w:t>s</w:t>
      </w:r>
      <w:r w:rsidR="00F10C56" w:rsidRPr="00374C68">
        <w:rPr>
          <w:rFonts w:asciiTheme="majorHAnsi" w:hAnsiTheme="majorHAnsi" w:cstheme="majorHAnsi"/>
          <w:b/>
        </w:rPr>
        <w:t>).</w:t>
      </w:r>
    </w:p>
    <w:p w14:paraId="32950A63" w14:textId="38C0545B" w:rsidR="00346F30" w:rsidRDefault="005C38B9" w:rsidP="009B2297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>
              <w:maxLength w:val="9500"/>
            </w:textInput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14:paraId="09F9BDAB" w14:textId="77777777" w:rsidR="00622604" w:rsidRDefault="00622604" w:rsidP="009B229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9E206CA" w14:textId="2EFFB4F0" w:rsidR="00622604" w:rsidRPr="00374C68" w:rsidRDefault="00622604" w:rsidP="00622604">
      <w:pPr>
        <w:spacing w:after="240" w:line="240" w:lineRule="auto"/>
        <w:rPr>
          <w:rFonts w:asciiTheme="majorHAnsi" w:hAnsiTheme="majorHAnsi" w:cstheme="majorHAnsi"/>
          <w:b/>
        </w:rPr>
      </w:pPr>
      <w:r w:rsidRPr="00374C68">
        <w:rPr>
          <w:rFonts w:asciiTheme="majorHAnsi" w:hAnsiTheme="majorHAnsi" w:cstheme="majorHAnsi"/>
          <w:b/>
        </w:rPr>
        <w:t xml:space="preserve">3.2 Dans le cas d’un </w:t>
      </w:r>
      <w:r w:rsidR="0090619C">
        <w:rPr>
          <w:rFonts w:asciiTheme="majorHAnsi" w:hAnsiTheme="majorHAnsi" w:cstheme="majorHAnsi"/>
          <w:b/>
        </w:rPr>
        <w:t>centre</w:t>
      </w:r>
      <w:r w:rsidRPr="00374C68">
        <w:rPr>
          <w:rFonts w:asciiTheme="majorHAnsi" w:hAnsiTheme="majorHAnsi" w:cstheme="majorHAnsi"/>
          <w:b/>
        </w:rPr>
        <w:t xml:space="preserve"> interfacultaire, démontrez la place de la communication et des langues dans la programmation de recherche (maximum ½ page).</w:t>
      </w:r>
    </w:p>
    <w:p w14:paraId="4F2B5EE8" w14:textId="1AEEACB9" w:rsidR="00622604" w:rsidRPr="00AC4C4F" w:rsidRDefault="005C38B9" w:rsidP="00622604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>
              <w:maxLength w:val="2375"/>
            </w:textInput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14:paraId="124994DF" w14:textId="4EB54C85" w:rsidR="00AD4143" w:rsidRDefault="005E6564" w:rsidP="00995A59">
      <w:pPr>
        <w:pStyle w:val="Titre2"/>
        <w:spacing w:before="240"/>
      </w:pPr>
      <w:r w:rsidRPr="005E6564">
        <w:rPr>
          <w:rFonts w:asciiTheme="majorHAnsi" w:eastAsiaTheme="minorHAnsi" w:hAnsiTheme="majorHAnsi" w:cstheme="majorHAnsi"/>
          <w:bCs w:val="0"/>
        </w:rPr>
        <w:t xml:space="preserve">4. </w:t>
      </w:r>
      <w:r w:rsidR="00AD4143">
        <w:t>Plan de financement pour les trois prochaines années</w:t>
      </w:r>
    </w:p>
    <w:p w14:paraId="2BE0E03E" w14:textId="34EC94AD" w:rsidR="00AD4143" w:rsidRDefault="00AD4143" w:rsidP="00AD4143">
      <w:pPr>
        <w:spacing w:after="24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4.</w:t>
      </w:r>
      <w:r w:rsidRPr="00AD4143">
        <w:rPr>
          <w:rFonts w:asciiTheme="majorHAnsi" w:hAnsiTheme="majorHAnsi" w:cstheme="majorHAnsi"/>
          <w:b/>
        </w:rPr>
        <w:t xml:space="preserve">1 </w:t>
      </w:r>
      <w:r w:rsidR="00A13ECC">
        <w:rPr>
          <w:rFonts w:asciiTheme="majorHAnsi" w:hAnsiTheme="majorHAnsi" w:cstheme="majorHAnsi"/>
          <w:b/>
        </w:rPr>
        <w:t>Identi</w:t>
      </w:r>
      <w:r w:rsidR="00A5416C">
        <w:rPr>
          <w:rFonts w:asciiTheme="majorHAnsi" w:hAnsiTheme="majorHAnsi" w:cstheme="majorHAnsi"/>
          <w:b/>
        </w:rPr>
        <w:t>fiez</w:t>
      </w:r>
      <w:r w:rsidR="00714171">
        <w:rPr>
          <w:rFonts w:asciiTheme="majorHAnsi" w:hAnsiTheme="majorHAnsi" w:cstheme="majorHAnsi"/>
          <w:b/>
        </w:rPr>
        <w:t xml:space="preserve"> les sources prévues de financement d’infrastructure (organisme, programme, date de dépôt)</w:t>
      </w:r>
    </w:p>
    <w:p w14:paraId="5A9FEAE3" w14:textId="269B7A9F" w:rsidR="00131F79" w:rsidRDefault="00AD4143" w:rsidP="005E656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C4C4F">
        <w:rPr>
          <w:rFonts w:asciiTheme="majorHAnsi" w:hAnsiTheme="majorHAnsi" w:cstheme="maj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C4C4F">
        <w:rPr>
          <w:rFonts w:asciiTheme="majorHAnsi" w:hAnsiTheme="majorHAnsi" w:cstheme="majorHAnsi"/>
        </w:rPr>
        <w:instrText xml:space="preserve"> FORMTEXT </w:instrText>
      </w:r>
      <w:r w:rsidRPr="00AC4C4F">
        <w:rPr>
          <w:rFonts w:asciiTheme="majorHAnsi" w:hAnsiTheme="majorHAnsi" w:cstheme="majorHAnsi"/>
        </w:rPr>
      </w:r>
      <w:r w:rsidRPr="00AC4C4F">
        <w:rPr>
          <w:rFonts w:asciiTheme="majorHAnsi" w:hAnsiTheme="majorHAnsi" w:cstheme="majorHAnsi"/>
        </w:rPr>
        <w:fldChar w:fldCharType="separate"/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Pr="00AC4C4F">
        <w:rPr>
          <w:rFonts w:asciiTheme="majorHAnsi" w:hAnsiTheme="majorHAnsi" w:cstheme="majorHAnsi"/>
        </w:rPr>
        <w:fldChar w:fldCharType="end"/>
      </w:r>
    </w:p>
    <w:p w14:paraId="5252E948" w14:textId="37941B36" w:rsidR="00714171" w:rsidRDefault="00714171" w:rsidP="005E6564">
      <w:pPr>
        <w:spacing w:before="240" w:after="240" w:line="240" w:lineRule="auto"/>
        <w:jc w:val="both"/>
        <w:rPr>
          <w:rFonts w:asciiTheme="majorHAnsi" w:hAnsiTheme="majorHAnsi" w:cstheme="majorHAnsi"/>
        </w:rPr>
      </w:pPr>
      <w:r w:rsidRPr="00714171">
        <w:rPr>
          <w:rFonts w:asciiTheme="majorHAnsi" w:hAnsiTheme="majorHAnsi" w:cstheme="majorHAnsi"/>
          <w:b/>
        </w:rPr>
        <w:t xml:space="preserve">4.2 </w:t>
      </w:r>
      <w:r w:rsidRPr="00AD4143">
        <w:rPr>
          <w:rFonts w:asciiTheme="majorHAnsi" w:hAnsiTheme="majorHAnsi" w:cstheme="majorHAnsi"/>
          <w:b/>
        </w:rPr>
        <w:t xml:space="preserve">Stratégie </w:t>
      </w:r>
      <w:r>
        <w:rPr>
          <w:rFonts w:asciiTheme="majorHAnsi" w:hAnsiTheme="majorHAnsi" w:cstheme="majorHAnsi"/>
          <w:b/>
        </w:rPr>
        <w:t>pour l’obtention d’un</w:t>
      </w:r>
      <w:r w:rsidRPr="00AD4143">
        <w:rPr>
          <w:rFonts w:asciiTheme="majorHAnsi" w:hAnsiTheme="majorHAnsi" w:cstheme="majorHAnsi"/>
          <w:b/>
        </w:rPr>
        <w:t xml:space="preserve"> financement d’infrastructure</w:t>
      </w:r>
      <w:r>
        <w:rPr>
          <w:rFonts w:asciiTheme="majorHAnsi" w:hAnsiTheme="majorHAnsi" w:cstheme="majorHAnsi"/>
          <w:b/>
        </w:rPr>
        <w:t> : activités prévues afin de positionner</w:t>
      </w:r>
      <w:r w:rsidRPr="00AD4143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avantageusement le centre pour l’obtention d’un financement d’infrastructure (ex. publications, subventions de recherche, organisation de colloques, autres collaborations, etc.)</w:t>
      </w:r>
      <w:r w:rsidRPr="00AD4143">
        <w:rPr>
          <w:rFonts w:asciiTheme="majorHAnsi" w:hAnsiTheme="majorHAnsi" w:cstheme="majorHAnsi"/>
          <w:b/>
        </w:rPr>
        <w:t xml:space="preserve"> (maximum 1</w:t>
      </w:r>
      <w:r w:rsidR="00C8308C">
        <w:rPr>
          <w:rFonts w:asciiTheme="majorHAnsi" w:hAnsiTheme="majorHAnsi" w:cstheme="majorHAnsi"/>
          <w:b/>
        </w:rPr>
        <w:t> </w:t>
      </w:r>
      <w:r w:rsidRPr="00AD4143">
        <w:rPr>
          <w:rFonts w:asciiTheme="majorHAnsi" w:hAnsiTheme="majorHAnsi" w:cstheme="majorHAnsi"/>
          <w:b/>
        </w:rPr>
        <w:t>page)</w:t>
      </w:r>
    </w:p>
    <w:p w14:paraId="7838CA3A" w14:textId="032DA377" w:rsidR="00714171" w:rsidRPr="00AC4C4F" w:rsidRDefault="005C38B9" w:rsidP="00714171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>
              <w:maxLength w:val="4750"/>
            </w:textInput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14:paraId="4CEDEC69" w14:textId="5E936730" w:rsidR="00622604" w:rsidRPr="00AC4C4F" w:rsidRDefault="00622604" w:rsidP="009B229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50D7233" w14:textId="77777777" w:rsidR="00536DC8" w:rsidRDefault="00536DC8" w:rsidP="00AC4C4F">
      <w:pPr>
        <w:spacing w:after="0" w:line="240" w:lineRule="auto"/>
        <w:rPr>
          <w:rFonts w:asciiTheme="majorHAnsi" w:hAnsiTheme="majorHAnsi" w:cstheme="majorHAnsi"/>
        </w:rPr>
        <w:sectPr w:rsidR="00536DC8" w:rsidSect="00D62675">
          <w:footerReference w:type="default" r:id="rId12"/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p w14:paraId="08FA61C9" w14:textId="66C9446D" w:rsidR="000A6005" w:rsidRPr="00AD4143" w:rsidRDefault="00AD4143" w:rsidP="00AD4143">
      <w:pPr>
        <w:spacing w:after="240" w:line="240" w:lineRule="auto"/>
        <w:rPr>
          <w:rFonts w:asciiTheme="majorHAnsi" w:hAnsiTheme="majorHAnsi" w:cstheme="majorHAnsi"/>
          <w:b/>
        </w:rPr>
      </w:pPr>
      <w:r w:rsidRPr="00AD4143">
        <w:rPr>
          <w:rFonts w:asciiTheme="majorHAnsi" w:hAnsiTheme="majorHAnsi" w:cstheme="majorHAnsi"/>
          <w:b/>
        </w:rPr>
        <w:lastRenderedPageBreak/>
        <w:t>4.</w:t>
      </w:r>
      <w:r w:rsidR="00714171">
        <w:rPr>
          <w:rFonts w:asciiTheme="majorHAnsi" w:hAnsiTheme="majorHAnsi" w:cstheme="majorHAnsi"/>
          <w:b/>
        </w:rPr>
        <w:t>3</w:t>
      </w:r>
      <w:r w:rsidRPr="00AD4143">
        <w:rPr>
          <w:rFonts w:asciiTheme="majorHAnsi" w:hAnsiTheme="majorHAnsi" w:cstheme="majorHAnsi"/>
          <w:b/>
        </w:rPr>
        <w:t xml:space="preserve"> </w:t>
      </w:r>
      <w:r w:rsidR="00714171">
        <w:rPr>
          <w:rFonts w:asciiTheme="majorHAnsi" w:hAnsiTheme="majorHAnsi" w:cstheme="majorHAnsi"/>
          <w:b/>
        </w:rPr>
        <w:t>Subventions</w:t>
      </w:r>
      <w:r w:rsidR="00045363" w:rsidRPr="00AD4143">
        <w:rPr>
          <w:rFonts w:asciiTheme="majorHAnsi" w:hAnsiTheme="majorHAnsi" w:cstheme="majorHAnsi"/>
          <w:b/>
        </w:rPr>
        <w:t xml:space="preserve"> externe</w:t>
      </w:r>
      <w:r w:rsidR="00714171">
        <w:rPr>
          <w:rFonts w:asciiTheme="majorHAnsi" w:hAnsiTheme="majorHAnsi" w:cstheme="majorHAnsi"/>
          <w:b/>
        </w:rPr>
        <w:t>s ou contrats de recherche</w:t>
      </w:r>
      <w:r w:rsidR="00536DC8" w:rsidRPr="00AD4143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(</w:t>
      </w:r>
      <w:r w:rsidR="00536DC8" w:rsidRPr="00AD4143">
        <w:rPr>
          <w:rFonts w:asciiTheme="majorHAnsi" w:hAnsiTheme="majorHAnsi" w:cstheme="majorHAnsi"/>
          <w:b/>
        </w:rPr>
        <w:t>actuel ou à venir</w:t>
      </w:r>
      <w:r w:rsidR="00622604" w:rsidRPr="00AD4143">
        <w:rPr>
          <w:rFonts w:asciiTheme="majorHAnsi" w:hAnsiTheme="majorHAnsi" w:cstheme="majorHAnsi"/>
          <w:b/>
        </w:rPr>
        <w:t>)</w:t>
      </w:r>
    </w:p>
    <w:tbl>
      <w:tblPr>
        <w:tblW w:w="131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1620"/>
        <w:gridCol w:w="3870"/>
        <w:gridCol w:w="1710"/>
        <w:gridCol w:w="1890"/>
        <w:gridCol w:w="2160"/>
      </w:tblGrid>
      <w:tr w:rsidR="00536DC8" w:rsidRPr="002B31F7" w14:paraId="27FECB15" w14:textId="77777777" w:rsidTr="00536DC8">
        <w:trPr>
          <w:trHeight w:val="39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F56C230" w14:textId="7CE0F263" w:rsidR="00536DC8" w:rsidRPr="00131F79" w:rsidRDefault="00536DC8" w:rsidP="00131F79">
            <w:pPr>
              <w:spacing w:line="100" w:lineRule="atLeast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131F79">
              <w:rPr>
                <w:rFonts w:ascii="Arial" w:hAnsi="Arial" w:cs="Arial"/>
                <w:b/>
                <w:sz w:val="16"/>
                <w:szCs w:val="16"/>
              </w:rPr>
              <w:t>Chercheur principal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E6484C1" w14:textId="7119667E" w:rsidR="00536DC8" w:rsidRPr="00131F79" w:rsidRDefault="00536DC8" w:rsidP="00131F79">
            <w:pPr>
              <w:spacing w:line="100" w:lineRule="atLeast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131F79">
              <w:rPr>
                <w:rFonts w:ascii="Arial" w:hAnsi="Arial" w:cs="Arial"/>
                <w:b/>
                <w:sz w:val="16"/>
                <w:szCs w:val="16"/>
              </w:rPr>
              <w:t>Cochercheurs</w:t>
            </w:r>
            <w:r w:rsidR="00D0286C" w:rsidRPr="00131F79">
              <w:rPr>
                <w:rFonts w:ascii="Arial" w:hAnsi="Arial" w:cs="Arial"/>
                <w:b/>
                <w:sz w:val="16"/>
                <w:szCs w:val="16"/>
              </w:rPr>
              <w:t xml:space="preserve"> membre du centre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145A760" w14:textId="39ED240F" w:rsidR="00536DC8" w:rsidRPr="00131F79" w:rsidRDefault="00536DC8" w:rsidP="00131F79">
            <w:pPr>
              <w:spacing w:line="100" w:lineRule="atLeast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131F79">
              <w:rPr>
                <w:rFonts w:ascii="Arial" w:hAnsi="Arial" w:cs="Arial"/>
                <w:b/>
                <w:sz w:val="16"/>
                <w:szCs w:val="16"/>
              </w:rPr>
              <w:t>Titre et nom de l’organisme de financement externe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48E630A" w14:textId="69374E89" w:rsidR="00536DC8" w:rsidRPr="00131F79" w:rsidRDefault="00536DC8" w:rsidP="00131F79">
            <w:pPr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131F79">
              <w:rPr>
                <w:rFonts w:ascii="Arial" w:hAnsi="Arial" w:cs="Arial"/>
                <w:b/>
                <w:sz w:val="16"/>
                <w:szCs w:val="16"/>
              </w:rPr>
              <w:t>Statut (obtenu, demandé, à venir)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832B763" w14:textId="54A33754" w:rsidR="00536DC8" w:rsidRPr="00131F79" w:rsidRDefault="00536DC8" w:rsidP="00131F79">
            <w:pPr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131F79">
              <w:rPr>
                <w:rFonts w:ascii="Arial" w:hAnsi="Arial" w:cs="Arial"/>
                <w:b/>
                <w:sz w:val="16"/>
                <w:szCs w:val="16"/>
              </w:rPr>
              <w:t>Période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CB21C92" w14:textId="77777777" w:rsidR="00536DC8" w:rsidRPr="00131F79" w:rsidRDefault="00536DC8" w:rsidP="00131F79">
            <w:pPr>
              <w:spacing w:line="100" w:lineRule="atLeast"/>
              <w:ind w:right="72"/>
              <w:rPr>
                <w:rFonts w:ascii="Arial" w:hAnsi="Arial" w:cs="Arial"/>
              </w:rPr>
            </w:pPr>
            <w:r w:rsidRPr="00131F79">
              <w:rPr>
                <w:rFonts w:ascii="Arial" w:hAnsi="Arial" w:cs="Arial"/>
                <w:b/>
                <w:sz w:val="16"/>
                <w:szCs w:val="16"/>
              </w:rPr>
              <w:t>Montant</w:t>
            </w:r>
          </w:p>
        </w:tc>
      </w:tr>
      <w:tr w:rsidR="00536DC8" w:rsidRPr="004D1E63" w14:paraId="7CBC4D35" w14:textId="77777777" w:rsidTr="00536DC8">
        <w:trPr>
          <w:trHeight w:val="3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1AC22" w14:textId="0B083F87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572C2" w14:textId="1CA3B341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07795" w14:textId="2F2F938D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1C76" w14:textId="56E49B84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879AE" w14:textId="7245D403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0C6ED" w14:textId="5D538D5F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36DC8" w:rsidRPr="004D1E63" w14:paraId="41253B79" w14:textId="77777777" w:rsidTr="00536DC8">
        <w:trPr>
          <w:trHeight w:val="3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C96F8" w14:textId="25D0545D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A7FF" w14:textId="16071EEC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1BDDF" w14:textId="10C176C5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2F07" w14:textId="44E18707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E04DB" w14:textId="4FE17910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D0E2A" w14:textId="2A88E3C5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36DC8" w:rsidRPr="004D1E63" w14:paraId="37437F8D" w14:textId="77777777" w:rsidTr="00536DC8">
        <w:trPr>
          <w:trHeight w:val="3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EDE75" w14:textId="133F4164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91E13" w14:textId="5FF4FFD5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38422" w14:textId="1ADC5F7F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2310" w14:textId="593FF48C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10643" w14:textId="52163EC5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0020" w14:textId="63286BDA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36DC8" w:rsidRPr="004D1E63" w14:paraId="3FE8BA79" w14:textId="77777777" w:rsidTr="00536DC8">
        <w:trPr>
          <w:trHeight w:val="3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55948" w14:textId="43A5F837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F013D" w14:textId="42F78252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F5215" w14:textId="7AF8C478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D6FD" w14:textId="7F1C4938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D00F" w14:textId="418977AF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6C6E2" w14:textId="7E129F63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36DC8" w:rsidRPr="004D1E63" w14:paraId="63B10ABC" w14:textId="77777777" w:rsidTr="00ED5585">
        <w:trPr>
          <w:trHeight w:val="3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B89C6" w14:textId="70B1327D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14DB1" w14:textId="45B6F25F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E5431" w14:textId="55946215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D449" w14:textId="2A64509F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D15B" w14:textId="7076346F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86BEC" w14:textId="371E267C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36DC8" w:rsidRPr="004D1E63" w14:paraId="4D7A28D5" w14:textId="77777777" w:rsidTr="00ED5585">
        <w:trPr>
          <w:trHeight w:val="3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AB83" w14:textId="014BE8CB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17292" w14:textId="05CAD7F0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50470" w14:textId="6B4479F8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F56A" w14:textId="7B57DBC5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E8F61" w14:textId="6260C2C2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F5059" w14:textId="204B638B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36DC8" w:rsidRPr="004D1E63" w14:paraId="22B18D20" w14:textId="77777777" w:rsidTr="00ED5585">
        <w:trPr>
          <w:trHeight w:val="3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41F0" w14:textId="5529F4A8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9283" w14:textId="014FEF2B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CB53D" w14:textId="2548624A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8C32" w14:textId="5430F24F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C4C5B" w14:textId="6B3150B2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1202" w14:textId="1AFC0406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36DC8" w:rsidRPr="004D1E63" w14:paraId="5989E7AC" w14:textId="77777777" w:rsidTr="00ED5585">
        <w:trPr>
          <w:trHeight w:val="3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FD986" w14:textId="2F32511C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89571" w14:textId="1883BA3A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9C687" w14:textId="64364DC3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DE8B" w14:textId="74769743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34880" w14:textId="05297C1B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0D59" w14:textId="20858B99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36DC8" w:rsidRPr="004D1E63" w14:paraId="05FB5F8F" w14:textId="77777777" w:rsidTr="00ED5585">
        <w:trPr>
          <w:trHeight w:val="3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9913F" w14:textId="16A78DE4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5D69C" w14:textId="217768F7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6E567" w14:textId="65C82F8D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8C3E" w14:textId="49DF3296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FE89D" w14:textId="49842C16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B8A75" w14:textId="79E4165B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36DC8" w:rsidRPr="004D1E63" w14:paraId="425B6740" w14:textId="77777777" w:rsidTr="00ED5585">
        <w:trPr>
          <w:trHeight w:val="3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9524" w14:textId="6683848A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F55A7" w14:textId="03A4DFAD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5BDC2" w14:textId="27037AD7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B05D" w14:textId="5F84DEE4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3C76A" w14:textId="33806074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5E913" w14:textId="44D28970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36DC8" w:rsidRPr="004D1E63" w14:paraId="7A2ED512" w14:textId="77777777" w:rsidTr="00ED5585">
        <w:trPr>
          <w:trHeight w:val="3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4EAED" w14:textId="0B7A4B2C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5566C" w14:textId="12EB1CE9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13C48" w14:textId="5D8A2AC7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8833" w14:textId="1C432A3A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FD189" w14:textId="3D37C69E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659C5" w14:textId="582D1B8F" w:rsidR="00536DC8" w:rsidRPr="00131F79" w:rsidRDefault="00536DC8" w:rsidP="00131F79">
            <w:pPr>
              <w:spacing w:before="40" w:after="40" w:line="100" w:lineRule="atLeast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14:paraId="3C7FC1E5" w14:textId="77777777" w:rsidR="00D0286C" w:rsidRDefault="00D0286C" w:rsidP="00D0286C"/>
    <w:p w14:paraId="31FE6970" w14:textId="589240F0" w:rsidR="00D0286C" w:rsidRDefault="00131F79" w:rsidP="00D7415A">
      <w:pPr>
        <w:pStyle w:val="Titre2"/>
      </w:pPr>
      <w:r>
        <w:t xml:space="preserve">5. </w:t>
      </w:r>
      <w:r w:rsidR="00D0286C">
        <w:t>Productions conjointes des membres du centre</w:t>
      </w:r>
    </w:p>
    <w:p w14:paraId="452823DF" w14:textId="7DD210B9" w:rsidR="00D0286C" w:rsidRDefault="00D0286C" w:rsidP="00D0286C">
      <w:pPr>
        <w:rPr>
          <w:rFonts w:asciiTheme="majorHAnsi" w:hAnsiTheme="majorHAnsi" w:cstheme="majorHAnsi"/>
          <w:b/>
        </w:rPr>
      </w:pPr>
      <w:r w:rsidRPr="00DA444B">
        <w:rPr>
          <w:rFonts w:asciiTheme="majorHAnsi" w:hAnsiTheme="majorHAnsi" w:cstheme="majorHAnsi"/>
          <w:b/>
        </w:rPr>
        <w:t xml:space="preserve">Énumérez vos contributions et activités communes </w:t>
      </w:r>
      <w:r>
        <w:rPr>
          <w:rFonts w:asciiTheme="majorHAnsi" w:hAnsiTheme="majorHAnsi" w:cstheme="majorHAnsi"/>
          <w:b/>
        </w:rPr>
        <w:t>(maximum cinq dernières années)</w:t>
      </w:r>
    </w:p>
    <w:p w14:paraId="63240D31" w14:textId="383F07E8" w:rsidR="009A3734" w:rsidRPr="00DA444B" w:rsidRDefault="009A3734" w:rsidP="00D0286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5.1. Publications, œuvres</w:t>
      </w:r>
      <w:r w:rsidR="000D5ECE">
        <w:rPr>
          <w:rFonts w:asciiTheme="majorHAnsi" w:hAnsiTheme="majorHAnsi" w:cstheme="majorHAnsi"/>
          <w:b/>
        </w:rPr>
        <w:t>, créations</w:t>
      </w:r>
      <w:r>
        <w:rPr>
          <w:rFonts w:asciiTheme="majorHAnsi" w:hAnsiTheme="majorHAnsi" w:cstheme="majorHAnsi"/>
          <w:b/>
        </w:rPr>
        <w:t xml:space="preserve"> ou productions </w:t>
      </w:r>
    </w:p>
    <w:tbl>
      <w:tblPr>
        <w:tblW w:w="13140" w:type="dxa"/>
        <w:tblLayout w:type="fixed"/>
        <w:tblLook w:val="0000" w:firstRow="0" w:lastRow="0" w:firstColumn="0" w:lastColumn="0" w:noHBand="0" w:noVBand="0"/>
      </w:tblPr>
      <w:tblGrid>
        <w:gridCol w:w="3060"/>
        <w:gridCol w:w="7200"/>
        <w:gridCol w:w="2880"/>
      </w:tblGrid>
      <w:tr w:rsidR="009A3734" w:rsidRPr="00131F79" w14:paraId="40197A2C" w14:textId="77777777" w:rsidTr="00131F79">
        <w:trPr>
          <w:trHeight w:val="3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33E0AC7" w14:textId="05C46FB7" w:rsidR="009A3734" w:rsidRPr="00131F79" w:rsidRDefault="009A3734" w:rsidP="009A3734">
            <w:pPr>
              <w:spacing w:line="100" w:lineRule="atLeast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131F79">
              <w:rPr>
                <w:rFonts w:ascii="Arial" w:hAnsi="Arial" w:cs="Arial"/>
                <w:b/>
                <w:sz w:val="16"/>
                <w:szCs w:val="16"/>
              </w:rPr>
              <w:t>Membres du centre impliqués dans la production.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E305FBE" w14:textId="107755AD" w:rsidR="009A3734" w:rsidRPr="00131F79" w:rsidRDefault="009A3734" w:rsidP="00D0286C">
            <w:pPr>
              <w:spacing w:line="100" w:lineRule="atLeast"/>
              <w:ind w:right="-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31F79">
              <w:rPr>
                <w:rFonts w:ascii="Arial" w:hAnsi="Arial" w:cs="Arial"/>
                <w:b/>
                <w:sz w:val="16"/>
                <w:szCs w:val="16"/>
              </w:rPr>
              <w:t>Référence bibliographique complète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0D5C1A1" w14:textId="0AAFF153" w:rsidR="009A3734" w:rsidRPr="00131F79" w:rsidRDefault="009A3734" w:rsidP="008B104B">
            <w:pPr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131F79">
              <w:rPr>
                <w:rFonts w:ascii="Arial" w:hAnsi="Arial" w:cs="Arial"/>
                <w:b/>
                <w:sz w:val="16"/>
                <w:szCs w:val="16"/>
              </w:rPr>
              <w:t>Statut de la publication (publiée, soumise, acceptée ou sous</w:t>
            </w:r>
            <w:r w:rsidR="000D5ECE" w:rsidRPr="00131F7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31F79">
              <w:rPr>
                <w:rFonts w:ascii="Arial" w:hAnsi="Arial" w:cs="Arial"/>
                <w:b/>
                <w:sz w:val="16"/>
                <w:szCs w:val="16"/>
              </w:rPr>
              <w:t>presse). Si une œuvre</w:t>
            </w:r>
            <w:r w:rsidR="008B104B" w:rsidRPr="00131F79">
              <w:rPr>
                <w:rFonts w:ascii="Arial" w:hAnsi="Arial" w:cs="Arial"/>
                <w:b/>
                <w:sz w:val="16"/>
                <w:szCs w:val="16"/>
              </w:rPr>
              <w:t>, une création</w:t>
            </w:r>
            <w:r w:rsidRPr="00131F79">
              <w:rPr>
                <w:rFonts w:ascii="Arial" w:hAnsi="Arial" w:cs="Arial"/>
                <w:b/>
                <w:sz w:val="16"/>
                <w:szCs w:val="16"/>
              </w:rPr>
              <w:t xml:space="preserve"> ou une p</w:t>
            </w:r>
            <w:r w:rsidR="00BF1DA4" w:rsidRPr="00131F79">
              <w:rPr>
                <w:rFonts w:ascii="Arial" w:hAnsi="Arial" w:cs="Arial"/>
                <w:b/>
                <w:sz w:val="16"/>
                <w:szCs w:val="16"/>
              </w:rPr>
              <w:t>roduction</w:t>
            </w:r>
            <w:r w:rsidRPr="00131F79">
              <w:rPr>
                <w:rFonts w:ascii="Arial" w:hAnsi="Arial" w:cs="Arial"/>
                <w:b/>
                <w:sz w:val="16"/>
                <w:szCs w:val="16"/>
              </w:rPr>
              <w:t>, l’indiquer.</w:t>
            </w:r>
          </w:p>
        </w:tc>
      </w:tr>
      <w:tr w:rsidR="009A3734" w:rsidRPr="00131F79" w14:paraId="3FB53A07" w14:textId="77777777" w:rsidTr="00131F79">
        <w:trPr>
          <w:trHeight w:val="3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CADDC" w14:textId="3D5C3435" w:rsidR="009A3734" w:rsidRPr="00131F79" w:rsidRDefault="009A3734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6D120" w14:textId="11D4110D" w:rsidR="009A3734" w:rsidRPr="00131F79" w:rsidRDefault="009A3734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8A5F" w14:textId="5CEAC83F" w:rsidR="009A3734" w:rsidRPr="00131F79" w:rsidRDefault="009A3734" w:rsidP="00BF1DA4">
            <w:pPr>
              <w:spacing w:before="40" w:after="40" w:line="100" w:lineRule="atLeast"/>
              <w:jc w:val="both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9A3734" w:rsidRPr="00131F79" w14:paraId="003DC5FC" w14:textId="77777777" w:rsidTr="00131F79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DB748" w14:textId="469AF472" w:rsidR="009A3734" w:rsidRPr="00131F79" w:rsidRDefault="009A3734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CF52F" w14:textId="46DF4610" w:rsidR="009A3734" w:rsidRPr="00131F79" w:rsidRDefault="009A3734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F678" w14:textId="698FAB21" w:rsidR="009A3734" w:rsidRPr="00131F79" w:rsidRDefault="009A3734" w:rsidP="00BF1DA4">
            <w:pPr>
              <w:spacing w:before="40" w:after="40" w:line="100" w:lineRule="atLeast"/>
              <w:jc w:val="both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9A3734" w:rsidRPr="00131F79" w14:paraId="196A1305" w14:textId="77777777" w:rsidTr="00131F79">
        <w:trPr>
          <w:trHeight w:val="3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68F6" w14:textId="219FE157" w:rsidR="009A3734" w:rsidRPr="00131F79" w:rsidRDefault="009A3734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98C9E" w14:textId="142D8887" w:rsidR="009A3734" w:rsidRPr="00131F79" w:rsidRDefault="009A3734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6EC7" w14:textId="488CE73A" w:rsidR="009A3734" w:rsidRPr="00131F79" w:rsidRDefault="009A3734" w:rsidP="00BF1DA4">
            <w:pPr>
              <w:spacing w:before="40" w:after="40" w:line="100" w:lineRule="atLeast"/>
              <w:jc w:val="both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9A3734" w:rsidRPr="00131F79" w14:paraId="57F150AC" w14:textId="77777777" w:rsidTr="00131F79">
        <w:trPr>
          <w:trHeight w:val="3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6E011" w14:textId="7B23F7E2" w:rsidR="009A3734" w:rsidRPr="00131F79" w:rsidRDefault="009A3734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EE0FD" w14:textId="72A8B9BD" w:rsidR="009A3734" w:rsidRPr="00131F79" w:rsidRDefault="009A3734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2A90" w14:textId="392E9DD3" w:rsidR="009A3734" w:rsidRPr="00131F79" w:rsidRDefault="009A3734" w:rsidP="00BF1DA4">
            <w:pPr>
              <w:spacing w:before="40" w:after="40" w:line="100" w:lineRule="atLeast"/>
              <w:jc w:val="both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14:paraId="54756EF5" w14:textId="77777777" w:rsidR="00131F79" w:rsidRDefault="00131F79" w:rsidP="009A3734">
      <w:pPr>
        <w:rPr>
          <w:rFonts w:asciiTheme="majorHAnsi" w:hAnsiTheme="majorHAnsi" w:cstheme="majorHAnsi"/>
          <w:b/>
        </w:rPr>
      </w:pPr>
    </w:p>
    <w:p w14:paraId="062E1991" w14:textId="7ED88BBB" w:rsidR="009A3734" w:rsidRPr="00DA444B" w:rsidRDefault="009A3734" w:rsidP="009A373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5.2. </w:t>
      </w:r>
      <w:r w:rsidR="00562366">
        <w:rPr>
          <w:rFonts w:asciiTheme="majorHAnsi" w:hAnsiTheme="majorHAnsi" w:cstheme="majorHAnsi"/>
          <w:b/>
        </w:rPr>
        <w:t>Activités</w:t>
      </w:r>
      <w:r>
        <w:rPr>
          <w:rFonts w:asciiTheme="majorHAnsi" w:hAnsiTheme="majorHAnsi" w:cstheme="majorHAnsi"/>
          <w:b/>
        </w:rPr>
        <w:t xml:space="preserve"> de</w:t>
      </w:r>
      <w:r w:rsidR="00562366">
        <w:rPr>
          <w:rFonts w:asciiTheme="majorHAnsi" w:hAnsiTheme="majorHAnsi" w:cstheme="majorHAnsi"/>
          <w:b/>
        </w:rPr>
        <w:t xml:space="preserve"> diffusion,</w:t>
      </w:r>
      <w:r>
        <w:rPr>
          <w:rFonts w:asciiTheme="majorHAnsi" w:hAnsiTheme="majorHAnsi" w:cstheme="majorHAnsi"/>
          <w:b/>
        </w:rPr>
        <w:t xml:space="preserve"> </w:t>
      </w:r>
      <w:r w:rsidR="00562366">
        <w:rPr>
          <w:rFonts w:asciiTheme="majorHAnsi" w:hAnsiTheme="majorHAnsi" w:cstheme="majorHAnsi"/>
          <w:b/>
        </w:rPr>
        <w:t xml:space="preserve">de transfert ou de </w:t>
      </w:r>
      <w:r w:rsidR="008B104B">
        <w:rPr>
          <w:rFonts w:asciiTheme="majorHAnsi" w:hAnsiTheme="majorHAnsi" w:cstheme="majorHAnsi"/>
          <w:b/>
        </w:rPr>
        <w:t>valorisation</w:t>
      </w:r>
    </w:p>
    <w:tbl>
      <w:tblPr>
        <w:tblW w:w="131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7200"/>
        <w:gridCol w:w="1530"/>
        <w:gridCol w:w="1350"/>
      </w:tblGrid>
      <w:tr w:rsidR="00E151A5" w:rsidRPr="00131F79" w14:paraId="1949441F" w14:textId="1C535129" w:rsidTr="00E151A5">
        <w:trPr>
          <w:trHeight w:val="3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19771B2" w14:textId="6699CB33" w:rsidR="00E151A5" w:rsidRPr="00131F79" w:rsidRDefault="00E151A5" w:rsidP="00BF1DA4">
            <w:pPr>
              <w:spacing w:line="100" w:lineRule="atLeast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131F79">
              <w:rPr>
                <w:rFonts w:ascii="Arial" w:hAnsi="Arial" w:cs="Arial"/>
                <w:b/>
                <w:sz w:val="16"/>
                <w:szCs w:val="16"/>
              </w:rPr>
              <w:t>Membres du centre impliqués dans l’activité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9F17EFA" w14:textId="564023BB" w:rsidR="00E151A5" w:rsidRPr="00131F79" w:rsidRDefault="00E151A5" w:rsidP="008B104B">
            <w:pPr>
              <w:spacing w:line="100" w:lineRule="atLeast"/>
              <w:ind w:right="-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31F79">
              <w:rPr>
                <w:rFonts w:ascii="Arial" w:hAnsi="Arial" w:cs="Arial"/>
                <w:b/>
                <w:sz w:val="16"/>
                <w:szCs w:val="16"/>
              </w:rPr>
              <w:t>Référence complète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A0F0F8" w14:textId="2BEA1FD3" w:rsidR="00E151A5" w:rsidRPr="00131F79" w:rsidRDefault="00E151A5" w:rsidP="008B104B">
            <w:pPr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131F79">
              <w:rPr>
                <w:rFonts w:ascii="Arial" w:hAnsi="Arial" w:cs="Arial"/>
                <w:b/>
                <w:sz w:val="16"/>
                <w:szCs w:val="16"/>
              </w:rPr>
              <w:t>Date de début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35D65E4" w14:textId="75EA1D9E" w:rsidR="00E151A5" w:rsidRPr="00131F79" w:rsidRDefault="00E151A5" w:rsidP="008B104B">
            <w:pPr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131F79">
              <w:rPr>
                <w:rFonts w:ascii="Arial" w:hAnsi="Arial" w:cs="Arial"/>
                <w:b/>
                <w:sz w:val="16"/>
                <w:szCs w:val="16"/>
              </w:rPr>
              <w:t>Date de fin (ou fin prévue)</w:t>
            </w:r>
          </w:p>
        </w:tc>
      </w:tr>
      <w:tr w:rsidR="00E151A5" w:rsidRPr="00131F79" w14:paraId="2E129586" w14:textId="711AA70E" w:rsidTr="00E151A5">
        <w:trPr>
          <w:trHeight w:val="3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70D90" w14:textId="0457CA72" w:rsidR="00E151A5" w:rsidRPr="00131F79" w:rsidRDefault="00E151A5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01EE9" w14:textId="4D563A4E" w:rsidR="00E151A5" w:rsidRPr="00131F79" w:rsidRDefault="00E151A5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A311" w14:textId="3F7AD675" w:rsidR="00E151A5" w:rsidRPr="00131F79" w:rsidRDefault="00E151A5" w:rsidP="00BF1DA4">
            <w:pPr>
              <w:spacing w:before="40" w:after="40" w:line="100" w:lineRule="atLeast"/>
              <w:jc w:val="both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AC03" w14:textId="2B3EF6D6" w:rsidR="00E151A5" w:rsidRPr="00131F79" w:rsidRDefault="00E151A5" w:rsidP="00BF1DA4">
            <w:pPr>
              <w:spacing w:before="40" w:after="40" w:line="100" w:lineRule="atLeast"/>
              <w:jc w:val="both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E151A5" w:rsidRPr="00131F79" w14:paraId="265EFA11" w14:textId="3DDEC688" w:rsidTr="00E151A5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F010F" w14:textId="1DEB1BBF" w:rsidR="00E151A5" w:rsidRPr="00131F79" w:rsidRDefault="00E151A5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86BF2" w14:textId="513D08F2" w:rsidR="00E151A5" w:rsidRPr="00131F79" w:rsidRDefault="00E151A5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1868" w14:textId="19EB4334" w:rsidR="00E151A5" w:rsidRPr="00131F79" w:rsidRDefault="00E151A5" w:rsidP="00BF1DA4">
            <w:pPr>
              <w:spacing w:before="40" w:after="40" w:line="100" w:lineRule="atLeast"/>
              <w:jc w:val="both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2846" w14:textId="07F5B4B5" w:rsidR="00E151A5" w:rsidRPr="00131F79" w:rsidRDefault="00E151A5" w:rsidP="00BF1DA4">
            <w:pPr>
              <w:spacing w:before="40" w:after="40" w:line="100" w:lineRule="atLeast"/>
              <w:jc w:val="both"/>
              <w:rPr>
                <w:rFonts w:ascii="Arial" w:hAnsi="Arial" w:cs="Arial"/>
                <w:b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E151A5" w:rsidRPr="00131F79" w14:paraId="2A552029" w14:textId="2ADCC93E" w:rsidTr="00E151A5">
        <w:trPr>
          <w:trHeight w:val="3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C1F11" w14:textId="51F2F805" w:rsidR="00E151A5" w:rsidRPr="00131F79" w:rsidRDefault="00E151A5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08E30" w14:textId="37B72887" w:rsidR="00E151A5" w:rsidRPr="00131F79" w:rsidRDefault="00E151A5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BE6D" w14:textId="2D33EAC7" w:rsidR="00E151A5" w:rsidRPr="00131F79" w:rsidRDefault="00E151A5" w:rsidP="00BF1DA4">
            <w:pPr>
              <w:spacing w:before="40" w:after="40" w:line="100" w:lineRule="atLeast"/>
              <w:jc w:val="both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11C2" w14:textId="3374847F" w:rsidR="00E151A5" w:rsidRPr="00131F79" w:rsidRDefault="00E151A5" w:rsidP="00BF1DA4">
            <w:pPr>
              <w:spacing w:before="40" w:after="40" w:line="100" w:lineRule="atLeast"/>
              <w:jc w:val="both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E151A5" w:rsidRPr="00131F79" w14:paraId="03F61258" w14:textId="56B32F32" w:rsidTr="00E151A5">
        <w:trPr>
          <w:trHeight w:val="3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8017" w14:textId="14FAD916" w:rsidR="00E151A5" w:rsidRPr="00131F79" w:rsidRDefault="00E151A5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1B8DD" w14:textId="64EE6EDD" w:rsidR="00E151A5" w:rsidRPr="00131F79" w:rsidRDefault="00E151A5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CD33" w14:textId="286077E2" w:rsidR="00E151A5" w:rsidRPr="00131F79" w:rsidRDefault="00E151A5" w:rsidP="00BF1DA4">
            <w:pPr>
              <w:spacing w:before="40" w:after="40" w:line="100" w:lineRule="atLeast"/>
              <w:jc w:val="both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6469" w14:textId="1A684D37" w:rsidR="00E151A5" w:rsidRPr="00131F79" w:rsidRDefault="00E151A5" w:rsidP="00BF1DA4">
            <w:pPr>
              <w:spacing w:before="40" w:after="40" w:line="100" w:lineRule="atLeast"/>
              <w:jc w:val="both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14:paraId="5DC8E306" w14:textId="77777777" w:rsidR="008B104B" w:rsidRDefault="008B104B" w:rsidP="008B104B">
      <w:pPr>
        <w:rPr>
          <w:rFonts w:asciiTheme="majorHAnsi" w:hAnsiTheme="majorHAnsi" w:cstheme="majorHAnsi"/>
          <w:b/>
        </w:rPr>
      </w:pPr>
    </w:p>
    <w:p w14:paraId="4C7A4C2C" w14:textId="49B51072" w:rsidR="008B104B" w:rsidRPr="00DA444B" w:rsidRDefault="008B104B" w:rsidP="008B104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5.3. Codirections d’étudiants ou de stagiaires</w:t>
      </w:r>
    </w:p>
    <w:tbl>
      <w:tblPr>
        <w:tblW w:w="131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970"/>
        <w:gridCol w:w="1350"/>
        <w:gridCol w:w="2880"/>
        <w:gridCol w:w="1440"/>
        <w:gridCol w:w="1440"/>
      </w:tblGrid>
      <w:tr w:rsidR="008B104B" w:rsidRPr="00131F79" w14:paraId="7688D223" w14:textId="77777777" w:rsidTr="000F1793">
        <w:trPr>
          <w:trHeight w:val="3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5155292" w14:textId="7B466B6C" w:rsidR="008B104B" w:rsidRPr="00131F79" w:rsidRDefault="000F1793" w:rsidP="008B104B">
            <w:pPr>
              <w:spacing w:line="100" w:lineRule="atLeast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131F79">
              <w:rPr>
                <w:rFonts w:ascii="Arial" w:hAnsi="Arial" w:cs="Arial"/>
                <w:b/>
                <w:sz w:val="16"/>
                <w:szCs w:val="16"/>
              </w:rPr>
              <w:t>Membres du centre impliqués dans la codirection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E0D8C39" w14:textId="5CFC06ED" w:rsidR="008B104B" w:rsidRPr="00131F79" w:rsidRDefault="000F1793" w:rsidP="008B104B">
            <w:pPr>
              <w:spacing w:line="100" w:lineRule="atLeast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131F79">
              <w:rPr>
                <w:rFonts w:ascii="Arial" w:hAnsi="Arial" w:cs="Arial"/>
                <w:b/>
                <w:sz w:val="16"/>
                <w:szCs w:val="16"/>
              </w:rPr>
              <w:t>Identification de l’étudiant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8C930BD" w14:textId="0F6A611A" w:rsidR="008B104B" w:rsidRPr="00131F79" w:rsidRDefault="000F1793" w:rsidP="008B104B">
            <w:pPr>
              <w:spacing w:line="100" w:lineRule="atLeast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131F79">
              <w:rPr>
                <w:rFonts w:ascii="Arial" w:hAnsi="Arial" w:cs="Arial"/>
                <w:b/>
                <w:sz w:val="16"/>
                <w:szCs w:val="16"/>
              </w:rPr>
              <w:t>Cycle d’études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5F87D2" w14:textId="3134F4E9" w:rsidR="008B104B" w:rsidRPr="00131F79" w:rsidRDefault="000F1793" w:rsidP="008B104B">
            <w:pPr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131F79">
              <w:rPr>
                <w:rFonts w:ascii="Arial" w:hAnsi="Arial" w:cs="Arial"/>
                <w:b/>
                <w:sz w:val="16"/>
                <w:szCs w:val="16"/>
              </w:rPr>
              <w:t>Titre du projet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0EA4FDF" w14:textId="634C50A2" w:rsidR="008B104B" w:rsidRPr="00131F79" w:rsidRDefault="009B4E38" w:rsidP="008B104B">
            <w:pPr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131F79">
              <w:rPr>
                <w:rFonts w:ascii="Arial" w:hAnsi="Arial" w:cs="Arial"/>
                <w:b/>
                <w:sz w:val="16"/>
                <w:szCs w:val="16"/>
              </w:rPr>
              <w:t>Date de début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806C38D" w14:textId="345A70E2" w:rsidR="008B104B" w:rsidRPr="00131F79" w:rsidRDefault="009B4E38" w:rsidP="00131F79">
            <w:pPr>
              <w:spacing w:line="100" w:lineRule="atLeast"/>
              <w:ind w:right="72"/>
              <w:rPr>
                <w:rFonts w:ascii="Arial" w:hAnsi="Arial" w:cs="Arial"/>
              </w:rPr>
            </w:pPr>
            <w:r w:rsidRPr="00131F79">
              <w:rPr>
                <w:rFonts w:ascii="Arial" w:hAnsi="Arial" w:cs="Arial"/>
                <w:b/>
                <w:sz w:val="16"/>
                <w:szCs w:val="16"/>
              </w:rPr>
              <w:t>Date de fin (ou fin prévue)</w:t>
            </w:r>
          </w:p>
        </w:tc>
      </w:tr>
      <w:tr w:rsidR="008B104B" w:rsidRPr="00131F79" w14:paraId="4513B4A4" w14:textId="77777777" w:rsidTr="000F1793">
        <w:trPr>
          <w:trHeight w:val="3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6CD1" w14:textId="3E3A50CC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5818A" w14:textId="0205C9BC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76F76" w14:textId="5A7DEF17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E406" w14:textId="33116D89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79213" w14:textId="316DBFE4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98DB" w14:textId="4B404575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8B104B" w:rsidRPr="00131F79" w14:paraId="3A88CEC2" w14:textId="77777777" w:rsidTr="000F1793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5E26E" w14:textId="7C27DC5A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C4A30" w14:textId="6DB1DF86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6DE10" w14:textId="3261EBAE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08B9" w14:textId="6C431198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54CD0" w14:textId="75B414D4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BCD2" w14:textId="6842E093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8B104B" w:rsidRPr="00131F79" w14:paraId="742EB834" w14:textId="77777777" w:rsidTr="000F1793">
        <w:trPr>
          <w:trHeight w:val="3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0B5BB" w14:textId="0387B0FB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884D3" w14:textId="345C60DF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C6DD6" w14:textId="48F72B4E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AD1F" w14:textId="7368BC93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433D6" w14:textId="5C2067F3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56DB6" w14:textId="6A4258C3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8B104B" w:rsidRPr="00131F79" w14:paraId="15BC3346" w14:textId="77777777" w:rsidTr="000F1793">
        <w:trPr>
          <w:trHeight w:val="3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DA1F8" w14:textId="4BA5CA4D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B8356" w14:textId="14749DD0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1E5B" w14:textId="498D626A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7808" w14:textId="77A907AF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87EC1" w14:textId="3E3860B4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3A6A0" w14:textId="7A02DB9D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8B104B" w:rsidRPr="00131F79" w14:paraId="79CB891B" w14:textId="77777777" w:rsidTr="000F1793">
        <w:trPr>
          <w:trHeight w:val="3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7D487" w14:textId="2DB9F1B5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11F8C" w14:textId="6367F3F3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43C43" w14:textId="68E4F816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C0A9" w14:textId="4999CA2C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409EE" w14:textId="5F56E6A4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DD6F0" w14:textId="23ACA0E1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8B104B" w:rsidRPr="00131F79" w14:paraId="581C61DA" w14:textId="77777777" w:rsidTr="000F1793">
        <w:trPr>
          <w:trHeight w:val="3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BB6F" w14:textId="3809BA47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E5716" w14:textId="6036CDCB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F9E96" w14:textId="5C171408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D827" w14:textId="48B223C6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82D27" w14:textId="7F7952F1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1AF7" w14:textId="18F5CD13" w:rsidR="008B104B" w:rsidRPr="00131F79" w:rsidRDefault="008B104B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14:paraId="0F42410B" w14:textId="382E87BE" w:rsidR="009B4E38" w:rsidRDefault="009B4E38" w:rsidP="009B4E38">
      <w:pPr>
        <w:rPr>
          <w:rFonts w:asciiTheme="majorHAnsi" w:hAnsiTheme="majorHAnsi" w:cstheme="majorHAnsi"/>
          <w:b/>
        </w:rPr>
      </w:pPr>
    </w:p>
    <w:p w14:paraId="64B24667" w14:textId="1575B0FF" w:rsidR="009B4E38" w:rsidRPr="00DA444B" w:rsidRDefault="009B4E38" w:rsidP="009B4E3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5.4. Autres</w:t>
      </w:r>
      <w:r w:rsidR="000F1793">
        <w:rPr>
          <w:rFonts w:asciiTheme="majorHAnsi" w:hAnsiTheme="majorHAnsi" w:cstheme="majorHAnsi"/>
          <w:b/>
        </w:rPr>
        <w:t xml:space="preserve"> réalisation</w:t>
      </w:r>
      <w:r w:rsidR="00A5416C">
        <w:rPr>
          <w:rFonts w:asciiTheme="majorHAnsi" w:hAnsiTheme="majorHAnsi" w:cstheme="majorHAnsi"/>
          <w:b/>
        </w:rPr>
        <w:t>s</w:t>
      </w:r>
      <w:r>
        <w:rPr>
          <w:rFonts w:asciiTheme="majorHAnsi" w:hAnsiTheme="majorHAnsi" w:cstheme="majorHAnsi"/>
          <w:b/>
        </w:rPr>
        <w:t xml:space="preserve"> conjointes</w:t>
      </w:r>
    </w:p>
    <w:tbl>
      <w:tblPr>
        <w:tblW w:w="131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5760"/>
        <w:gridCol w:w="1440"/>
        <w:gridCol w:w="1440"/>
      </w:tblGrid>
      <w:tr w:rsidR="000F1793" w:rsidRPr="00131F79" w14:paraId="2F9847AB" w14:textId="77777777" w:rsidTr="000F1793">
        <w:trPr>
          <w:trHeight w:val="3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643D1C9" w14:textId="6C1A5C96" w:rsidR="000F1793" w:rsidRPr="00131F79" w:rsidRDefault="000F1793" w:rsidP="00BF1DA4">
            <w:pPr>
              <w:spacing w:line="100" w:lineRule="atLeast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131F79">
              <w:rPr>
                <w:rFonts w:ascii="Arial" w:hAnsi="Arial" w:cs="Arial"/>
                <w:b/>
                <w:sz w:val="16"/>
                <w:szCs w:val="16"/>
              </w:rPr>
              <w:t>Membres du centre impliqués dans la production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2D3C2DF" w14:textId="5BAA2785" w:rsidR="000F1793" w:rsidRPr="00131F79" w:rsidRDefault="000F1793" w:rsidP="00BF1DA4">
            <w:pPr>
              <w:spacing w:line="100" w:lineRule="atLeast"/>
              <w:ind w:right="-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31F79">
              <w:rPr>
                <w:rFonts w:ascii="Arial" w:hAnsi="Arial" w:cs="Arial"/>
                <w:b/>
                <w:sz w:val="16"/>
                <w:szCs w:val="16"/>
              </w:rPr>
              <w:t>Type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8E4EDA7" w14:textId="29BAF627" w:rsidR="000F1793" w:rsidRPr="00131F79" w:rsidRDefault="000F1793" w:rsidP="00BF1DA4">
            <w:pPr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131F79">
              <w:rPr>
                <w:rFonts w:ascii="Arial" w:hAnsi="Arial" w:cs="Arial"/>
                <w:b/>
                <w:sz w:val="16"/>
                <w:szCs w:val="16"/>
              </w:rPr>
              <w:t>Détails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5D83F83" w14:textId="40892889" w:rsidR="000F1793" w:rsidRPr="00131F79" w:rsidRDefault="000F1793" w:rsidP="00BF1DA4">
            <w:pPr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131F79">
              <w:rPr>
                <w:rFonts w:ascii="Arial" w:hAnsi="Arial" w:cs="Arial"/>
                <w:b/>
                <w:sz w:val="16"/>
                <w:szCs w:val="16"/>
              </w:rPr>
              <w:t>Date de début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E796FD" w14:textId="4CDD0366" w:rsidR="000F1793" w:rsidRPr="00131F79" w:rsidRDefault="000F1793" w:rsidP="00BF1DA4">
            <w:pPr>
              <w:spacing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131F79">
              <w:rPr>
                <w:rFonts w:ascii="Arial" w:hAnsi="Arial" w:cs="Arial"/>
                <w:b/>
                <w:sz w:val="16"/>
                <w:szCs w:val="16"/>
              </w:rPr>
              <w:t>Date de début et de fin (ou fin prévue)</w:t>
            </w:r>
          </w:p>
        </w:tc>
      </w:tr>
      <w:tr w:rsidR="000F1793" w:rsidRPr="00131F79" w14:paraId="61B8C075" w14:textId="77777777" w:rsidTr="000F1793">
        <w:trPr>
          <w:trHeight w:val="3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24A36" w14:textId="44501B5B" w:rsidR="000F1793" w:rsidRPr="00131F79" w:rsidRDefault="000F1793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599FC" w14:textId="4F693873" w:rsidR="000F1793" w:rsidRPr="00131F79" w:rsidRDefault="000F1793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7A74" w14:textId="77777777" w:rsidR="000F1793" w:rsidRPr="00131F79" w:rsidRDefault="000F1793" w:rsidP="00BF1DA4">
            <w:pPr>
              <w:spacing w:before="40" w:after="40" w:line="100" w:lineRule="atLeast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41879" w14:textId="317E105D" w:rsidR="000F1793" w:rsidRPr="00131F79" w:rsidRDefault="000F1793" w:rsidP="00BF1DA4">
            <w:pPr>
              <w:spacing w:before="40" w:after="40" w:line="100" w:lineRule="atLeast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445E" w14:textId="3B789FD5" w:rsidR="000F1793" w:rsidRPr="00131F79" w:rsidRDefault="000F1793" w:rsidP="00BF1DA4">
            <w:pPr>
              <w:spacing w:before="40" w:after="40" w:line="100" w:lineRule="atLeast"/>
              <w:jc w:val="both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0F1793" w:rsidRPr="00131F79" w14:paraId="4238FBAB" w14:textId="77777777" w:rsidTr="000F1793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4184" w14:textId="7C6D0384" w:rsidR="000F1793" w:rsidRPr="00131F79" w:rsidRDefault="000F1793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A25D7" w14:textId="3E48C9F8" w:rsidR="000F1793" w:rsidRPr="00131F79" w:rsidRDefault="000F1793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38FB" w14:textId="77777777" w:rsidR="000F1793" w:rsidRPr="00131F79" w:rsidRDefault="000F1793" w:rsidP="00BF1DA4">
            <w:pPr>
              <w:spacing w:before="40" w:after="40" w:line="100" w:lineRule="atLeast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5CE54" w14:textId="46D49699" w:rsidR="000F1793" w:rsidRPr="00131F79" w:rsidRDefault="000F1793" w:rsidP="00BF1DA4">
            <w:pPr>
              <w:spacing w:before="40" w:after="40" w:line="100" w:lineRule="atLeast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8E7B" w14:textId="001CAFBF" w:rsidR="000F1793" w:rsidRPr="00131F79" w:rsidRDefault="000F1793" w:rsidP="00BF1DA4">
            <w:pPr>
              <w:spacing w:before="40" w:after="40" w:line="100" w:lineRule="atLeast"/>
              <w:jc w:val="both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0F1793" w:rsidRPr="00131F79" w14:paraId="487126A3" w14:textId="77777777" w:rsidTr="000F1793">
        <w:trPr>
          <w:trHeight w:val="3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BA0C" w14:textId="6FA7E5DF" w:rsidR="000F1793" w:rsidRPr="00131F79" w:rsidRDefault="000F1793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198E" w14:textId="55876074" w:rsidR="000F1793" w:rsidRPr="00131F79" w:rsidRDefault="000F1793" w:rsidP="00BF1DA4">
            <w:pPr>
              <w:spacing w:before="40" w:after="40" w:line="1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20D3" w14:textId="77777777" w:rsidR="000F1793" w:rsidRPr="00131F79" w:rsidRDefault="000F1793" w:rsidP="00BF1DA4">
            <w:pPr>
              <w:spacing w:before="40" w:after="40" w:line="100" w:lineRule="atLeast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80B31" w14:textId="3E70E760" w:rsidR="000F1793" w:rsidRPr="00131F79" w:rsidRDefault="000F1793" w:rsidP="00BF1DA4">
            <w:pPr>
              <w:spacing w:before="40" w:after="40" w:line="100" w:lineRule="atLeast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2318" w14:textId="2EFFB0FB" w:rsidR="000F1793" w:rsidRPr="00131F79" w:rsidRDefault="000F1793" w:rsidP="00BF1DA4">
            <w:pPr>
              <w:spacing w:before="40" w:after="40" w:line="100" w:lineRule="atLeast"/>
              <w:jc w:val="both"/>
              <w:rPr>
                <w:rFonts w:ascii="Arial" w:hAnsi="Arial" w:cs="Arial"/>
                <w:noProof/>
              </w:rPr>
            </w:pPr>
            <w:r w:rsidRPr="00131F79">
              <w:rPr>
                <w:rFonts w:ascii="Arial" w:hAnsi="Arial" w:cs="Arial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F79">
              <w:rPr>
                <w:rFonts w:ascii="Arial" w:hAnsi="Arial" w:cs="Arial"/>
                <w:noProof/>
              </w:rPr>
              <w:instrText xml:space="preserve"> FORMTEXT </w:instrText>
            </w:r>
            <w:r w:rsidRPr="00131F79">
              <w:rPr>
                <w:rFonts w:ascii="Arial" w:hAnsi="Arial" w:cs="Arial"/>
                <w:noProof/>
              </w:rPr>
            </w:r>
            <w:r w:rsidRPr="00131F79">
              <w:rPr>
                <w:rFonts w:ascii="Arial" w:hAnsi="Arial" w:cs="Arial"/>
                <w:noProof/>
              </w:rPr>
              <w:fldChar w:fldCharType="separate"/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="000D689F">
              <w:rPr>
                <w:rFonts w:ascii="Arial" w:hAnsi="Arial" w:cs="Arial"/>
                <w:noProof/>
              </w:rPr>
              <w:t> </w:t>
            </w:r>
            <w:r w:rsidRPr="00131F79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14:paraId="5E13A06D" w14:textId="77777777" w:rsidR="00D0286C" w:rsidRDefault="00D0286C" w:rsidP="000A6005">
      <w:pPr>
        <w:spacing w:before="100" w:beforeAutospacing="1" w:after="100" w:afterAutospacing="1" w:line="240" w:lineRule="auto"/>
        <w:rPr>
          <w:rFonts w:asciiTheme="majorHAnsi" w:hAnsiTheme="majorHAnsi" w:cstheme="majorHAnsi"/>
          <w:u w:val="single"/>
        </w:rPr>
        <w:sectPr w:rsidR="00D0286C" w:rsidSect="00536DC8">
          <w:pgSz w:w="15840" w:h="12240" w:orient="landscape"/>
          <w:pgMar w:top="1440" w:right="1440" w:bottom="1440" w:left="1440" w:header="706" w:footer="706" w:gutter="0"/>
          <w:cols w:space="708"/>
          <w:docGrid w:linePitch="360"/>
        </w:sectPr>
      </w:pPr>
    </w:p>
    <w:p w14:paraId="0A3757FB" w14:textId="2B1095B9" w:rsidR="002C4B68" w:rsidRDefault="00131F79" w:rsidP="00D7415A">
      <w:pPr>
        <w:pStyle w:val="Titre2"/>
      </w:pPr>
      <w:r>
        <w:lastRenderedPageBreak/>
        <w:t xml:space="preserve">6. </w:t>
      </w:r>
      <w:r w:rsidR="002C4B68">
        <w:t xml:space="preserve">Effets structurants pour la Faculté de communication et l’UQAM </w:t>
      </w:r>
    </w:p>
    <w:p w14:paraId="08370118" w14:textId="2B2B9789" w:rsidR="002C4B68" w:rsidRPr="00374C68" w:rsidRDefault="002C4B68" w:rsidP="002C4B68">
      <w:pPr>
        <w:rPr>
          <w:rFonts w:asciiTheme="majorHAnsi" w:hAnsiTheme="majorHAnsi" w:cstheme="majorHAnsi"/>
          <w:b/>
        </w:rPr>
      </w:pPr>
      <w:r w:rsidRPr="00374C68">
        <w:rPr>
          <w:rFonts w:asciiTheme="majorHAnsi" w:hAnsiTheme="majorHAnsi" w:cstheme="majorHAnsi"/>
          <w:b/>
        </w:rPr>
        <w:t xml:space="preserve">Décrivez les effets structurants du </w:t>
      </w:r>
      <w:r>
        <w:rPr>
          <w:rFonts w:asciiTheme="majorHAnsi" w:hAnsiTheme="majorHAnsi" w:cstheme="majorHAnsi"/>
          <w:b/>
        </w:rPr>
        <w:t>centre</w:t>
      </w:r>
      <w:r w:rsidRPr="00374C68">
        <w:rPr>
          <w:rFonts w:asciiTheme="majorHAnsi" w:hAnsiTheme="majorHAnsi" w:cstheme="majorHAnsi"/>
          <w:b/>
        </w:rPr>
        <w:t xml:space="preserve"> de recherche (maximum </w:t>
      </w:r>
      <w:r>
        <w:rPr>
          <w:rFonts w:asciiTheme="majorHAnsi" w:hAnsiTheme="majorHAnsi" w:cstheme="majorHAnsi"/>
          <w:b/>
        </w:rPr>
        <w:t>1</w:t>
      </w:r>
      <w:r w:rsidR="00C8308C">
        <w:rPr>
          <w:rFonts w:asciiTheme="majorHAnsi" w:hAnsiTheme="majorHAnsi" w:cstheme="majorHAnsi"/>
          <w:b/>
        </w:rPr>
        <w:t> </w:t>
      </w:r>
      <w:r w:rsidRPr="00374C68">
        <w:rPr>
          <w:rFonts w:asciiTheme="majorHAnsi" w:hAnsiTheme="majorHAnsi" w:cstheme="majorHAnsi"/>
          <w:b/>
        </w:rPr>
        <w:t>page)</w:t>
      </w:r>
    </w:p>
    <w:p w14:paraId="41319F14" w14:textId="741795DC" w:rsidR="002C4B68" w:rsidRPr="00D5738C" w:rsidRDefault="005C38B9" w:rsidP="002C4B68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fldChar w:fldCharType="begin">
          <w:ffData>
            <w:name w:val=""/>
            <w:enabled/>
            <w:calcOnExit w:val="0"/>
            <w:textInput>
              <w:maxLength w:val="4750"/>
            </w:textInput>
          </w:ffData>
        </w:fldChar>
      </w:r>
      <w:r>
        <w:rPr>
          <w:rFonts w:asciiTheme="majorHAnsi" w:hAnsiTheme="majorHAnsi" w:cstheme="majorHAnsi"/>
          <w:noProof/>
        </w:rPr>
        <w:instrText xml:space="preserve"> FORMTEXT </w:instrText>
      </w:r>
      <w:r>
        <w:rPr>
          <w:rFonts w:asciiTheme="majorHAnsi" w:hAnsiTheme="majorHAnsi" w:cstheme="majorHAnsi"/>
          <w:noProof/>
        </w:rPr>
      </w:r>
      <w:r>
        <w:rPr>
          <w:rFonts w:asciiTheme="majorHAnsi" w:hAnsiTheme="majorHAnsi" w:cstheme="majorHAnsi"/>
          <w:noProof/>
        </w:rPr>
        <w:fldChar w:fldCharType="separate"/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fldChar w:fldCharType="end"/>
      </w:r>
    </w:p>
    <w:p w14:paraId="7EE6B862" w14:textId="6B427523" w:rsidR="009D19A0" w:rsidRDefault="00383292" w:rsidP="00D7415A">
      <w:pPr>
        <w:pStyle w:val="Titre2"/>
      </w:pPr>
      <w:r>
        <w:t xml:space="preserve">7. </w:t>
      </w:r>
      <w:r w:rsidR="009D19A0">
        <w:t xml:space="preserve">État </w:t>
      </w:r>
      <w:r w:rsidR="000F1793">
        <w:t>de développement du centre</w:t>
      </w:r>
      <w:r w:rsidR="009D19A0">
        <w:t xml:space="preserve"> </w:t>
      </w:r>
    </w:p>
    <w:p w14:paraId="5793F8B5" w14:textId="10DA38A2" w:rsidR="000F1793" w:rsidRPr="009D19A0" w:rsidRDefault="009D19A0" w:rsidP="009D19A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Si applicable, décrivez toute s</w:t>
      </w:r>
      <w:r w:rsidRPr="009D19A0">
        <w:rPr>
          <w:rFonts w:asciiTheme="majorHAnsi" w:hAnsiTheme="majorHAnsi" w:cstheme="majorHAnsi"/>
          <w:b/>
        </w:rPr>
        <w:t xml:space="preserve">ituation particulière ayant eu une incidence sur la productivité de l’équipe (maximum </w:t>
      </w:r>
      <w:r>
        <w:rPr>
          <w:rFonts w:asciiTheme="majorHAnsi" w:hAnsiTheme="majorHAnsi" w:cstheme="majorHAnsi"/>
          <w:b/>
        </w:rPr>
        <w:t>½ page)</w:t>
      </w:r>
    </w:p>
    <w:p w14:paraId="6EF37F10" w14:textId="06D4E110" w:rsidR="000F1793" w:rsidRPr="00D5738C" w:rsidRDefault="005C38B9" w:rsidP="000F179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fldChar w:fldCharType="begin">
          <w:ffData>
            <w:name w:val=""/>
            <w:enabled/>
            <w:calcOnExit w:val="0"/>
            <w:textInput>
              <w:maxLength w:val="2375"/>
            </w:textInput>
          </w:ffData>
        </w:fldChar>
      </w:r>
      <w:r>
        <w:rPr>
          <w:rFonts w:asciiTheme="majorHAnsi" w:hAnsiTheme="majorHAnsi" w:cstheme="majorHAnsi"/>
          <w:noProof/>
        </w:rPr>
        <w:instrText xml:space="preserve"> FORMTEXT </w:instrText>
      </w:r>
      <w:r>
        <w:rPr>
          <w:rFonts w:asciiTheme="majorHAnsi" w:hAnsiTheme="majorHAnsi" w:cstheme="majorHAnsi"/>
          <w:noProof/>
        </w:rPr>
      </w:r>
      <w:r>
        <w:rPr>
          <w:rFonts w:asciiTheme="majorHAnsi" w:hAnsiTheme="majorHAnsi" w:cstheme="majorHAnsi"/>
          <w:noProof/>
        </w:rPr>
        <w:fldChar w:fldCharType="separate"/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fldChar w:fldCharType="end"/>
      </w:r>
    </w:p>
    <w:p w14:paraId="6187C016" w14:textId="18BA8D96" w:rsidR="00371577" w:rsidRDefault="00383292" w:rsidP="00D7415A">
      <w:pPr>
        <w:pStyle w:val="Titre2"/>
      </w:pPr>
      <w:r>
        <w:t xml:space="preserve">8. </w:t>
      </w:r>
      <w:r w:rsidR="00371577">
        <w:t xml:space="preserve">Locaux à la disposition du </w:t>
      </w:r>
      <w:r w:rsidR="003E0CD5">
        <w:t>centre</w:t>
      </w:r>
    </w:p>
    <w:p w14:paraId="78A5AA9D" w14:textId="7952B1F3" w:rsidR="00371577" w:rsidRPr="00DA444B" w:rsidRDefault="00371577" w:rsidP="00371577">
      <w:pPr>
        <w:rPr>
          <w:rFonts w:asciiTheme="majorHAnsi" w:hAnsiTheme="majorHAnsi" w:cstheme="majorHAnsi"/>
          <w:b/>
        </w:rPr>
      </w:pPr>
      <w:r w:rsidRPr="00DA444B">
        <w:rPr>
          <w:rFonts w:asciiTheme="majorHAnsi" w:hAnsiTheme="majorHAnsi" w:cstheme="majorHAnsi"/>
          <w:b/>
        </w:rPr>
        <w:t xml:space="preserve">Identifiez les locaux à la disposition du </w:t>
      </w:r>
      <w:r w:rsidR="003E0CD5">
        <w:rPr>
          <w:rFonts w:asciiTheme="majorHAnsi" w:hAnsiTheme="majorHAnsi" w:cstheme="majorHAnsi"/>
          <w:b/>
        </w:rPr>
        <w:t>centre</w:t>
      </w:r>
    </w:p>
    <w:p w14:paraId="068F3E14" w14:textId="165D2619" w:rsidR="00371577" w:rsidRPr="00D5738C" w:rsidRDefault="00371577" w:rsidP="00371577">
      <w:pPr>
        <w:spacing w:after="0" w:line="240" w:lineRule="auto"/>
        <w:rPr>
          <w:rFonts w:asciiTheme="majorHAnsi" w:hAnsiTheme="majorHAnsi" w:cstheme="majorHAnsi"/>
        </w:rPr>
      </w:pPr>
      <w:r w:rsidRPr="009B2297">
        <w:rPr>
          <w:rFonts w:asciiTheme="majorHAnsi" w:hAnsiTheme="majorHAnsi" w:cstheme="majorHAnsi"/>
          <w:noProof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B2297">
        <w:rPr>
          <w:rFonts w:asciiTheme="majorHAnsi" w:hAnsiTheme="majorHAnsi" w:cstheme="majorHAnsi"/>
          <w:noProof/>
        </w:rPr>
        <w:instrText xml:space="preserve"> FORMTEXT </w:instrText>
      </w:r>
      <w:r w:rsidRPr="009B2297">
        <w:rPr>
          <w:rFonts w:asciiTheme="majorHAnsi" w:hAnsiTheme="majorHAnsi" w:cstheme="majorHAnsi"/>
          <w:noProof/>
        </w:rPr>
      </w:r>
      <w:r w:rsidRPr="009B2297">
        <w:rPr>
          <w:rFonts w:asciiTheme="majorHAnsi" w:hAnsiTheme="majorHAnsi" w:cstheme="majorHAnsi"/>
          <w:noProof/>
        </w:rPr>
        <w:fldChar w:fldCharType="separate"/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="000D689F">
        <w:rPr>
          <w:rFonts w:asciiTheme="majorHAnsi" w:hAnsiTheme="majorHAnsi" w:cstheme="majorHAnsi"/>
          <w:noProof/>
        </w:rPr>
        <w:t> </w:t>
      </w:r>
      <w:r w:rsidRPr="009B2297">
        <w:rPr>
          <w:rFonts w:asciiTheme="majorHAnsi" w:hAnsiTheme="majorHAnsi" w:cstheme="majorHAnsi"/>
          <w:noProof/>
        </w:rPr>
        <w:fldChar w:fldCharType="end"/>
      </w:r>
    </w:p>
    <w:p w14:paraId="02B6224D" w14:textId="77777777" w:rsidR="00383292" w:rsidRDefault="00383292" w:rsidP="00D7415A">
      <w:pPr>
        <w:pStyle w:val="Titre2"/>
      </w:pPr>
    </w:p>
    <w:p w14:paraId="01265331" w14:textId="77777777" w:rsidR="00383292" w:rsidRDefault="00383292" w:rsidP="00383292">
      <w:pPr>
        <w:pStyle w:val="Titre2"/>
        <w:pBdr>
          <w:top w:val="single" w:sz="4" w:space="1" w:color="auto"/>
        </w:pBdr>
      </w:pPr>
    </w:p>
    <w:p w14:paraId="75E0C942" w14:textId="05B2C4C8" w:rsidR="00080AC2" w:rsidRDefault="0036356A" w:rsidP="00383292">
      <w:pPr>
        <w:pStyle w:val="Titre2"/>
        <w:pBdr>
          <w:top w:val="single" w:sz="4" w:space="1" w:color="auto"/>
        </w:pBdr>
      </w:pPr>
      <w:r>
        <w:t xml:space="preserve">8. </w:t>
      </w:r>
      <w:r w:rsidR="0077067D">
        <w:t>Signature</w:t>
      </w:r>
    </w:p>
    <w:p w14:paraId="457D4C79" w14:textId="77777777" w:rsidR="00AC4C4F" w:rsidRDefault="00AC4C4F" w:rsidP="00AC4C4F">
      <w:pPr>
        <w:spacing w:after="0" w:line="240" w:lineRule="auto"/>
        <w:rPr>
          <w:rFonts w:asciiTheme="majorHAnsi" w:hAnsiTheme="majorHAnsi" w:cstheme="majorHAnsi"/>
        </w:rPr>
      </w:pPr>
    </w:p>
    <w:p w14:paraId="6DE9277A" w14:textId="77777777" w:rsidR="004D062A" w:rsidRDefault="004D062A" w:rsidP="00AC4C4F">
      <w:pPr>
        <w:spacing w:after="0" w:line="240" w:lineRule="auto"/>
        <w:rPr>
          <w:rFonts w:asciiTheme="majorHAnsi" w:hAnsiTheme="majorHAnsi" w:cstheme="majorHAnsi"/>
        </w:rPr>
      </w:pPr>
    </w:p>
    <w:p w14:paraId="249C61C4" w14:textId="77777777" w:rsidR="004D062A" w:rsidRPr="00D5738C" w:rsidRDefault="004D062A" w:rsidP="00AC4C4F">
      <w:pPr>
        <w:spacing w:after="0" w:line="240" w:lineRule="auto"/>
        <w:rPr>
          <w:rFonts w:asciiTheme="majorHAnsi" w:hAnsiTheme="majorHAnsi" w:cstheme="majorHAnsi"/>
        </w:rPr>
      </w:pPr>
    </w:p>
    <w:p w14:paraId="3D03C580" w14:textId="57588BF3" w:rsidR="0077067D" w:rsidRDefault="0077067D" w:rsidP="00383292">
      <w:pPr>
        <w:pBdr>
          <w:bottom w:val="single" w:sz="4" w:space="1" w:color="auto"/>
        </w:pBdr>
        <w:spacing w:after="0"/>
        <w:rPr>
          <w:rFonts w:asciiTheme="majorHAnsi" w:hAnsiTheme="majorHAnsi" w:cstheme="majorHAnsi"/>
          <w:u w:val="single"/>
        </w:rPr>
      </w:pPr>
    </w:p>
    <w:p w14:paraId="3A645449" w14:textId="7481A186" w:rsidR="0077067D" w:rsidRPr="00383292" w:rsidRDefault="00ED5585" w:rsidP="0038329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Responsable</w:t>
      </w:r>
      <w:r w:rsidR="0077067D">
        <w:rPr>
          <w:rFonts w:asciiTheme="majorHAnsi" w:hAnsiTheme="majorHAnsi" w:cstheme="majorHAnsi"/>
        </w:rPr>
        <w:t xml:space="preserve"> du </w:t>
      </w:r>
      <w:r w:rsidR="003E0CD5">
        <w:rPr>
          <w:rFonts w:asciiTheme="majorHAnsi" w:hAnsiTheme="majorHAnsi" w:cstheme="majorHAnsi"/>
        </w:rPr>
        <w:t>centre</w:t>
      </w:r>
      <w:r w:rsidR="0077067D">
        <w:rPr>
          <w:rFonts w:asciiTheme="majorHAnsi" w:hAnsiTheme="majorHAnsi" w:cstheme="majorHAnsi"/>
        </w:rPr>
        <w:tab/>
      </w:r>
      <w:r w:rsidR="0077067D">
        <w:rPr>
          <w:rFonts w:asciiTheme="majorHAnsi" w:hAnsiTheme="majorHAnsi" w:cstheme="majorHAnsi"/>
        </w:rPr>
        <w:tab/>
      </w:r>
      <w:r w:rsidR="0077067D">
        <w:rPr>
          <w:rFonts w:asciiTheme="majorHAnsi" w:hAnsiTheme="majorHAnsi" w:cstheme="majorHAnsi"/>
        </w:rPr>
        <w:tab/>
      </w:r>
      <w:r w:rsidR="0077067D">
        <w:rPr>
          <w:rFonts w:asciiTheme="majorHAnsi" w:hAnsiTheme="majorHAnsi" w:cstheme="majorHAnsi"/>
        </w:rPr>
        <w:tab/>
      </w:r>
      <w:r w:rsidR="0077067D">
        <w:rPr>
          <w:rFonts w:asciiTheme="majorHAnsi" w:hAnsiTheme="majorHAnsi" w:cstheme="majorHAnsi"/>
        </w:rPr>
        <w:tab/>
      </w:r>
      <w:r w:rsidR="0077067D">
        <w:rPr>
          <w:rFonts w:asciiTheme="majorHAnsi" w:hAnsiTheme="majorHAnsi" w:cstheme="majorHAnsi"/>
        </w:rPr>
        <w:tab/>
        <w:t>Date</w:t>
      </w:r>
    </w:p>
    <w:sectPr w:rsidR="0077067D" w:rsidRPr="00383292" w:rsidSect="0048648B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9163" w14:textId="77777777" w:rsidR="007F59BE" w:rsidRDefault="007F59BE" w:rsidP="00DD0F1C">
      <w:pPr>
        <w:spacing w:after="0" w:line="240" w:lineRule="auto"/>
      </w:pPr>
      <w:r>
        <w:separator/>
      </w:r>
    </w:p>
  </w:endnote>
  <w:endnote w:type="continuationSeparator" w:id="0">
    <w:p w14:paraId="59E0A453" w14:textId="77777777" w:rsidR="007F59BE" w:rsidRDefault="007F59BE" w:rsidP="00DD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441684649"/>
      <w:docPartObj>
        <w:docPartGallery w:val="Page Numbers (Bottom of Page)"/>
        <w:docPartUnique/>
      </w:docPartObj>
    </w:sdtPr>
    <w:sdtEndPr/>
    <w:sdtContent>
      <w:p w14:paraId="22F13C6B" w14:textId="77777777" w:rsidR="00E05AEA" w:rsidRPr="00131F79" w:rsidRDefault="00E05AEA">
        <w:pPr>
          <w:pStyle w:val="Pieddepage"/>
          <w:jc w:val="right"/>
          <w:rPr>
            <w:rFonts w:ascii="Arial" w:hAnsi="Arial" w:cs="Arial"/>
          </w:rPr>
        </w:pPr>
        <w:r w:rsidRPr="00131F79">
          <w:rPr>
            <w:rFonts w:ascii="Arial" w:hAnsi="Arial" w:cs="Arial"/>
          </w:rPr>
          <w:fldChar w:fldCharType="begin"/>
        </w:r>
        <w:r w:rsidRPr="00131F79">
          <w:rPr>
            <w:rFonts w:ascii="Arial" w:hAnsi="Arial" w:cs="Arial"/>
          </w:rPr>
          <w:instrText>PAGE   \* MERGEFORMAT</w:instrText>
        </w:r>
        <w:r w:rsidRPr="00131F79">
          <w:rPr>
            <w:rFonts w:ascii="Arial" w:hAnsi="Arial" w:cs="Arial"/>
          </w:rPr>
          <w:fldChar w:fldCharType="separate"/>
        </w:r>
        <w:r w:rsidRPr="00131F79">
          <w:rPr>
            <w:rFonts w:ascii="Arial" w:hAnsi="Arial" w:cs="Arial"/>
            <w:noProof/>
            <w:lang w:val="fr-FR"/>
          </w:rPr>
          <w:t>7</w:t>
        </w:r>
        <w:r w:rsidRPr="00131F79">
          <w:rPr>
            <w:rFonts w:ascii="Arial" w:hAnsi="Arial" w:cs="Arial"/>
          </w:rPr>
          <w:fldChar w:fldCharType="end"/>
        </w:r>
      </w:p>
    </w:sdtContent>
  </w:sdt>
  <w:p w14:paraId="3311F86F" w14:textId="30454A6E" w:rsidR="00E05AEA" w:rsidRPr="00131F79" w:rsidRDefault="00E05AEA">
    <w:pPr>
      <w:pStyle w:val="Pieddepage"/>
      <w:rPr>
        <w:rFonts w:ascii="Arial" w:hAnsi="Arial" w:cs="Arial"/>
        <w:i/>
        <w:sz w:val="18"/>
        <w:szCs w:val="18"/>
      </w:rPr>
    </w:pPr>
    <w:r w:rsidRPr="00131F79">
      <w:rPr>
        <w:rFonts w:ascii="Arial" w:hAnsi="Arial" w:cs="Arial"/>
        <w:i/>
        <w:sz w:val="18"/>
        <w:szCs w:val="18"/>
      </w:rPr>
      <w:t>Version du 7 mai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DCAE" w14:textId="77777777" w:rsidR="007F59BE" w:rsidRDefault="007F59BE" w:rsidP="00DD0F1C">
      <w:pPr>
        <w:spacing w:after="0" w:line="240" w:lineRule="auto"/>
      </w:pPr>
      <w:r>
        <w:separator/>
      </w:r>
    </w:p>
  </w:footnote>
  <w:footnote w:type="continuationSeparator" w:id="0">
    <w:p w14:paraId="5717E1DF" w14:textId="77777777" w:rsidR="007F59BE" w:rsidRDefault="007F59BE" w:rsidP="00DD0F1C">
      <w:pPr>
        <w:spacing w:after="0" w:line="240" w:lineRule="auto"/>
      </w:pPr>
      <w:r>
        <w:continuationSeparator/>
      </w:r>
    </w:p>
  </w:footnote>
  <w:footnote w:id="1">
    <w:p w14:paraId="55058241" w14:textId="77777777" w:rsidR="00E05AEA" w:rsidRDefault="00E05AEA" w:rsidP="00D9601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</w:rPr>
        <w:t>Remarque : si la date limite correspond à un jour de fin de semaine ou à un jour férié au Québec, les dossiers seront acceptés le jour ouvrable suivant.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59EA"/>
    <w:multiLevelType w:val="hybridMultilevel"/>
    <w:tmpl w:val="52808626"/>
    <w:lvl w:ilvl="0" w:tplc="0C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8F916D0"/>
    <w:multiLevelType w:val="hybridMultilevel"/>
    <w:tmpl w:val="B02C2CA2"/>
    <w:lvl w:ilvl="0" w:tplc="BA82A18E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843F5"/>
    <w:multiLevelType w:val="hybridMultilevel"/>
    <w:tmpl w:val="C5D6243C"/>
    <w:lvl w:ilvl="0" w:tplc="644E9048">
      <w:start w:val="1"/>
      <w:numFmt w:val="decimal"/>
      <w:lvlText w:val="%1."/>
      <w:lvlJc w:val="left"/>
      <w:pPr>
        <w:ind w:left="810" w:hanging="360"/>
      </w:pPr>
    </w:lvl>
    <w:lvl w:ilvl="1" w:tplc="0C0C0019" w:tentative="1">
      <w:start w:val="1"/>
      <w:numFmt w:val="lowerLetter"/>
      <w:lvlText w:val="%2."/>
      <w:lvlJc w:val="left"/>
      <w:pPr>
        <w:ind w:left="1530" w:hanging="360"/>
      </w:pPr>
    </w:lvl>
    <w:lvl w:ilvl="2" w:tplc="0C0C001B" w:tentative="1">
      <w:start w:val="1"/>
      <w:numFmt w:val="lowerRoman"/>
      <w:lvlText w:val="%3."/>
      <w:lvlJc w:val="right"/>
      <w:pPr>
        <w:ind w:left="2250" w:hanging="180"/>
      </w:pPr>
    </w:lvl>
    <w:lvl w:ilvl="3" w:tplc="0C0C000F" w:tentative="1">
      <w:start w:val="1"/>
      <w:numFmt w:val="decimal"/>
      <w:lvlText w:val="%4."/>
      <w:lvlJc w:val="left"/>
      <w:pPr>
        <w:ind w:left="2970" w:hanging="360"/>
      </w:pPr>
    </w:lvl>
    <w:lvl w:ilvl="4" w:tplc="0C0C0019" w:tentative="1">
      <w:start w:val="1"/>
      <w:numFmt w:val="lowerLetter"/>
      <w:lvlText w:val="%5."/>
      <w:lvlJc w:val="left"/>
      <w:pPr>
        <w:ind w:left="3690" w:hanging="360"/>
      </w:pPr>
    </w:lvl>
    <w:lvl w:ilvl="5" w:tplc="0C0C001B" w:tentative="1">
      <w:start w:val="1"/>
      <w:numFmt w:val="lowerRoman"/>
      <w:lvlText w:val="%6."/>
      <w:lvlJc w:val="right"/>
      <w:pPr>
        <w:ind w:left="4410" w:hanging="180"/>
      </w:pPr>
    </w:lvl>
    <w:lvl w:ilvl="6" w:tplc="0C0C000F" w:tentative="1">
      <w:start w:val="1"/>
      <w:numFmt w:val="decimal"/>
      <w:lvlText w:val="%7."/>
      <w:lvlJc w:val="left"/>
      <w:pPr>
        <w:ind w:left="5130" w:hanging="360"/>
      </w:pPr>
    </w:lvl>
    <w:lvl w:ilvl="7" w:tplc="0C0C0019" w:tentative="1">
      <w:start w:val="1"/>
      <w:numFmt w:val="lowerLetter"/>
      <w:lvlText w:val="%8."/>
      <w:lvlJc w:val="left"/>
      <w:pPr>
        <w:ind w:left="5850" w:hanging="360"/>
      </w:pPr>
    </w:lvl>
    <w:lvl w:ilvl="8" w:tplc="0C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C3B6C15"/>
    <w:multiLevelType w:val="hybridMultilevel"/>
    <w:tmpl w:val="448E883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F69FE"/>
    <w:multiLevelType w:val="hybridMultilevel"/>
    <w:tmpl w:val="A5AAEEF8"/>
    <w:lvl w:ilvl="0" w:tplc="2E828ED2">
      <w:start w:val="1"/>
      <w:numFmt w:val="decimal"/>
      <w:pStyle w:val="Titre3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E7D02"/>
    <w:multiLevelType w:val="hybridMultilevel"/>
    <w:tmpl w:val="F620C3B8"/>
    <w:lvl w:ilvl="0" w:tplc="E1FAD288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379E1"/>
    <w:multiLevelType w:val="multilevel"/>
    <w:tmpl w:val="23E8E0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874AEF"/>
    <w:multiLevelType w:val="multilevel"/>
    <w:tmpl w:val="23E8E04A"/>
    <w:lvl w:ilvl="0">
      <w:start w:val="1"/>
      <w:numFmt w:val="decimal"/>
      <w:lvlText w:val="%1)"/>
      <w:lvlJc w:val="left"/>
      <w:pPr>
        <w:tabs>
          <w:tab w:val="num" w:pos="5580"/>
        </w:tabs>
        <w:ind w:left="558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6300"/>
        </w:tabs>
        <w:ind w:left="6300" w:hanging="360"/>
      </w:pPr>
    </w:lvl>
    <w:lvl w:ilvl="2" w:tentative="1">
      <w:start w:val="1"/>
      <w:numFmt w:val="decimal"/>
      <w:lvlText w:val="%3."/>
      <w:lvlJc w:val="left"/>
      <w:pPr>
        <w:tabs>
          <w:tab w:val="num" w:pos="7020"/>
        </w:tabs>
        <w:ind w:left="7020" w:hanging="360"/>
      </w:pPr>
    </w:lvl>
    <w:lvl w:ilvl="3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entative="1">
      <w:start w:val="1"/>
      <w:numFmt w:val="decimal"/>
      <w:lvlText w:val="%5."/>
      <w:lvlJc w:val="left"/>
      <w:pPr>
        <w:tabs>
          <w:tab w:val="num" w:pos="8460"/>
        </w:tabs>
        <w:ind w:left="8460" w:hanging="360"/>
      </w:pPr>
    </w:lvl>
    <w:lvl w:ilvl="5" w:tentative="1">
      <w:start w:val="1"/>
      <w:numFmt w:val="decimal"/>
      <w:lvlText w:val="%6."/>
      <w:lvlJc w:val="left"/>
      <w:pPr>
        <w:tabs>
          <w:tab w:val="num" w:pos="9180"/>
        </w:tabs>
        <w:ind w:left="9180" w:hanging="360"/>
      </w:pPr>
    </w:lvl>
    <w:lvl w:ilvl="6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entative="1">
      <w:start w:val="1"/>
      <w:numFmt w:val="decimal"/>
      <w:lvlText w:val="%8."/>
      <w:lvlJc w:val="left"/>
      <w:pPr>
        <w:tabs>
          <w:tab w:val="num" w:pos="10620"/>
        </w:tabs>
        <w:ind w:left="10620" w:hanging="360"/>
      </w:pPr>
    </w:lvl>
    <w:lvl w:ilvl="8" w:tentative="1">
      <w:start w:val="1"/>
      <w:numFmt w:val="decimal"/>
      <w:lvlText w:val="%9."/>
      <w:lvlJc w:val="left"/>
      <w:pPr>
        <w:tabs>
          <w:tab w:val="num" w:pos="11340"/>
        </w:tabs>
        <w:ind w:left="11340" w:hanging="360"/>
      </w:pPr>
    </w:lvl>
  </w:abstractNum>
  <w:abstractNum w:abstractNumId="8" w15:restartNumberingAfterBreak="0">
    <w:nsid w:val="759C2EFE"/>
    <w:multiLevelType w:val="hybridMultilevel"/>
    <w:tmpl w:val="ECDA0C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20415"/>
    <w:multiLevelType w:val="hybridMultilevel"/>
    <w:tmpl w:val="938CF6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0"/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4096" w:nlCheck="1" w:checkStyle="0"/>
  <w:activeWritingStyle w:appName="MSWord" w:lang="fr-FR" w:vendorID="64" w:dllVersion="4096" w:nlCheck="1" w:checkStyle="0"/>
  <w:activeWritingStyle w:appName="MSWord" w:lang="fr-CA" w:vendorID="64" w:dllVersion="0" w:nlCheck="1" w:checkStyle="0"/>
  <w:proofState w:spelling="clean" w:grammar="clean"/>
  <w:documentProtection w:edit="forms" w:enforcement="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DE4"/>
    <w:rsid w:val="000157EB"/>
    <w:rsid w:val="00040F86"/>
    <w:rsid w:val="0004368C"/>
    <w:rsid w:val="0004440E"/>
    <w:rsid w:val="00045363"/>
    <w:rsid w:val="000659ED"/>
    <w:rsid w:val="00075902"/>
    <w:rsid w:val="00077377"/>
    <w:rsid w:val="00080AC2"/>
    <w:rsid w:val="00086997"/>
    <w:rsid w:val="00094A6E"/>
    <w:rsid w:val="000A09F6"/>
    <w:rsid w:val="000A6005"/>
    <w:rsid w:val="000B7A39"/>
    <w:rsid w:val="000C0C31"/>
    <w:rsid w:val="000C1D3B"/>
    <w:rsid w:val="000D09C2"/>
    <w:rsid w:val="000D5ECE"/>
    <w:rsid w:val="000D689F"/>
    <w:rsid w:val="000F1793"/>
    <w:rsid w:val="001118FB"/>
    <w:rsid w:val="0013129C"/>
    <w:rsid w:val="00131F79"/>
    <w:rsid w:val="001339FA"/>
    <w:rsid w:val="00135C41"/>
    <w:rsid w:val="00143DBA"/>
    <w:rsid w:val="00155261"/>
    <w:rsid w:val="001B0943"/>
    <w:rsid w:val="001D0AD2"/>
    <w:rsid w:val="001D3076"/>
    <w:rsid w:val="001F7C4F"/>
    <w:rsid w:val="002113ED"/>
    <w:rsid w:val="002135C4"/>
    <w:rsid w:val="00253409"/>
    <w:rsid w:val="002A4475"/>
    <w:rsid w:val="002C4B68"/>
    <w:rsid w:val="002E1A29"/>
    <w:rsid w:val="002E6D98"/>
    <w:rsid w:val="003128A8"/>
    <w:rsid w:val="00314733"/>
    <w:rsid w:val="00331931"/>
    <w:rsid w:val="0033370B"/>
    <w:rsid w:val="00344345"/>
    <w:rsid w:val="003459FB"/>
    <w:rsid w:val="00346F30"/>
    <w:rsid w:val="003551CD"/>
    <w:rsid w:val="0036356A"/>
    <w:rsid w:val="00371577"/>
    <w:rsid w:val="00374C68"/>
    <w:rsid w:val="00383292"/>
    <w:rsid w:val="003D31AE"/>
    <w:rsid w:val="003E0CD5"/>
    <w:rsid w:val="00416618"/>
    <w:rsid w:val="004379E2"/>
    <w:rsid w:val="0046077E"/>
    <w:rsid w:val="00462029"/>
    <w:rsid w:val="0047039F"/>
    <w:rsid w:val="0048120E"/>
    <w:rsid w:val="00485302"/>
    <w:rsid w:val="00486393"/>
    <w:rsid w:val="0048648B"/>
    <w:rsid w:val="004B299B"/>
    <w:rsid w:val="004C3F3A"/>
    <w:rsid w:val="004D062A"/>
    <w:rsid w:val="004D1E63"/>
    <w:rsid w:val="004D33F1"/>
    <w:rsid w:val="004E71AB"/>
    <w:rsid w:val="00500D52"/>
    <w:rsid w:val="00503F20"/>
    <w:rsid w:val="005250AC"/>
    <w:rsid w:val="00525931"/>
    <w:rsid w:val="00536DC8"/>
    <w:rsid w:val="005476C4"/>
    <w:rsid w:val="005521B4"/>
    <w:rsid w:val="00562366"/>
    <w:rsid w:val="005733A0"/>
    <w:rsid w:val="00580400"/>
    <w:rsid w:val="00582C30"/>
    <w:rsid w:val="005C38B9"/>
    <w:rsid w:val="005E6564"/>
    <w:rsid w:val="005E745A"/>
    <w:rsid w:val="005F69AE"/>
    <w:rsid w:val="00622604"/>
    <w:rsid w:val="00623E74"/>
    <w:rsid w:val="00624942"/>
    <w:rsid w:val="00630844"/>
    <w:rsid w:val="00671AEF"/>
    <w:rsid w:val="00693602"/>
    <w:rsid w:val="006B2489"/>
    <w:rsid w:val="006C67D7"/>
    <w:rsid w:val="00714171"/>
    <w:rsid w:val="00720942"/>
    <w:rsid w:val="0072430B"/>
    <w:rsid w:val="00726BCD"/>
    <w:rsid w:val="0074572E"/>
    <w:rsid w:val="007474E0"/>
    <w:rsid w:val="00756DD7"/>
    <w:rsid w:val="00760444"/>
    <w:rsid w:val="0077067D"/>
    <w:rsid w:val="00775F4D"/>
    <w:rsid w:val="00792013"/>
    <w:rsid w:val="007A3D47"/>
    <w:rsid w:val="007A4921"/>
    <w:rsid w:val="007C3A51"/>
    <w:rsid w:val="007C652F"/>
    <w:rsid w:val="007E32F6"/>
    <w:rsid w:val="007F59BE"/>
    <w:rsid w:val="007F5F30"/>
    <w:rsid w:val="00805DE3"/>
    <w:rsid w:val="00816C43"/>
    <w:rsid w:val="008521FB"/>
    <w:rsid w:val="00854779"/>
    <w:rsid w:val="008557A8"/>
    <w:rsid w:val="00870E09"/>
    <w:rsid w:val="00887512"/>
    <w:rsid w:val="00891A33"/>
    <w:rsid w:val="008A204F"/>
    <w:rsid w:val="008B104B"/>
    <w:rsid w:val="008C383F"/>
    <w:rsid w:val="008D7329"/>
    <w:rsid w:val="008E30C1"/>
    <w:rsid w:val="0090619C"/>
    <w:rsid w:val="00912440"/>
    <w:rsid w:val="00927C67"/>
    <w:rsid w:val="00962725"/>
    <w:rsid w:val="00971611"/>
    <w:rsid w:val="009812C7"/>
    <w:rsid w:val="00990B36"/>
    <w:rsid w:val="00995A59"/>
    <w:rsid w:val="00997EEB"/>
    <w:rsid w:val="009A3734"/>
    <w:rsid w:val="009A4AA6"/>
    <w:rsid w:val="009B2297"/>
    <w:rsid w:val="009B4E38"/>
    <w:rsid w:val="009C19AB"/>
    <w:rsid w:val="009D19A0"/>
    <w:rsid w:val="00A13ECC"/>
    <w:rsid w:val="00A30C62"/>
    <w:rsid w:val="00A412C3"/>
    <w:rsid w:val="00A5416C"/>
    <w:rsid w:val="00A84623"/>
    <w:rsid w:val="00AC4C4F"/>
    <w:rsid w:val="00AC68F9"/>
    <w:rsid w:val="00AD104F"/>
    <w:rsid w:val="00AD4143"/>
    <w:rsid w:val="00AD5DE4"/>
    <w:rsid w:val="00AE1D93"/>
    <w:rsid w:val="00AF3815"/>
    <w:rsid w:val="00B8021F"/>
    <w:rsid w:val="00B91273"/>
    <w:rsid w:val="00B92140"/>
    <w:rsid w:val="00B92FEB"/>
    <w:rsid w:val="00BF1DA4"/>
    <w:rsid w:val="00C30E8C"/>
    <w:rsid w:val="00C63A92"/>
    <w:rsid w:val="00C8308C"/>
    <w:rsid w:val="00CA4566"/>
    <w:rsid w:val="00CB47BC"/>
    <w:rsid w:val="00CB512B"/>
    <w:rsid w:val="00CB7DD6"/>
    <w:rsid w:val="00D01541"/>
    <w:rsid w:val="00D0286C"/>
    <w:rsid w:val="00D27679"/>
    <w:rsid w:val="00D62675"/>
    <w:rsid w:val="00D7415A"/>
    <w:rsid w:val="00D90BFB"/>
    <w:rsid w:val="00D96010"/>
    <w:rsid w:val="00DA184E"/>
    <w:rsid w:val="00DA444B"/>
    <w:rsid w:val="00DB0504"/>
    <w:rsid w:val="00DB4DED"/>
    <w:rsid w:val="00DD021F"/>
    <w:rsid w:val="00DD0F1C"/>
    <w:rsid w:val="00DF2C75"/>
    <w:rsid w:val="00E05AEA"/>
    <w:rsid w:val="00E124D3"/>
    <w:rsid w:val="00E151A5"/>
    <w:rsid w:val="00E322DB"/>
    <w:rsid w:val="00E7738D"/>
    <w:rsid w:val="00E825E2"/>
    <w:rsid w:val="00EB3FB1"/>
    <w:rsid w:val="00EC738D"/>
    <w:rsid w:val="00ED5585"/>
    <w:rsid w:val="00EE45EE"/>
    <w:rsid w:val="00EF54BF"/>
    <w:rsid w:val="00EF788E"/>
    <w:rsid w:val="00F03F6A"/>
    <w:rsid w:val="00F10C56"/>
    <w:rsid w:val="00F1477C"/>
    <w:rsid w:val="00F27F47"/>
    <w:rsid w:val="00F326B9"/>
    <w:rsid w:val="00F41854"/>
    <w:rsid w:val="00F4613F"/>
    <w:rsid w:val="00F606F6"/>
    <w:rsid w:val="00F61371"/>
    <w:rsid w:val="00F65303"/>
    <w:rsid w:val="00F67797"/>
    <w:rsid w:val="00F82B13"/>
    <w:rsid w:val="00F856BA"/>
    <w:rsid w:val="00FA065B"/>
    <w:rsid w:val="00FC377B"/>
    <w:rsid w:val="00FE1AC3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03070F"/>
  <w15:docId w15:val="{7D2F8374-7433-6B4C-9845-E053787F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93"/>
  </w:style>
  <w:style w:type="paragraph" w:styleId="Titre1">
    <w:name w:val="heading 1"/>
    <w:basedOn w:val="Normal"/>
    <w:next w:val="Normal"/>
    <w:link w:val="Titre1Car"/>
    <w:uiPriority w:val="9"/>
    <w:qFormat/>
    <w:rsid w:val="007474E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7415A"/>
    <w:pPr>
      <w:keepNext/>
      <w:keepLines/>
      <w:spacing w:before="200" w:after="0"/>
      <w:jc w:val="both"/>
      <w:outlineLvl w:val="1"/>
    </w:pPr>
    <w:rPr>
      <w:rFonts w:ascii="Arial" w:eastAsiaTheme="majorEastAsia" w:hAnsi="Arial" w:cstheme="majorBidi"/>
      <w:b/>
      <w:bCs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474E0"/>
    <w:pPr>
      <w:keepNext/>
      <w:keepLines/>
      <w:numPr>
        <w:numId w:val="2"/>
      </w:numPr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733A0"/>
    <w:pPr>
      <w:keepNext/>
      <w:keepLines/>
      <w:spacing w:before="200" w:after="0"/>
      <w:ind w:left="720"/>
      <w:jc w:val="both"/>
      <w:outlineLvl w:val="3"/>
    </w:pPr>
    <w:rPr>
      <w:rFonts w:asciiTheme="majorHAnsi" w:eastAsiaTheme="majorEastAsia" w:hAnsiTheme="majorHAnsi" w:cstheme="majorBidi"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0F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0F1C"/>
  </w:style>
  <w:style w:type="paragraph" w:styleId="Pieddepage">
    <w:name w:val="footer"/>
    <w:basedOn w:val="Normal"/>
    <w:link w:val="PieddepageCar"/>
    <w:uiPriority w:val="99"/>
    <w:unhideWhenUsed/>
    <w:rsid w:val="00DD0F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0F1C"/>
  </w:style>
  <w:style w:type="paragraph" w:styleId="Textedebulles">
    <w:name w:val="Balloon Text"/>
    <w:basedOn w:val="Normal"/>
    <w:link w:val="TextedebullesCar"/>
    <w:uiPriority w:val="99"/>
    <w:semiHidden/>
    <w:unhideWhenUsed/>
    <w:rsid w:val="0058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C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8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82C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2C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2C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2C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2C30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37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377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C377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A065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474E0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7415A"/>
    <w:rPr>
      <w:rFonts w:ascii="Arial" w:eastAsiaTheme="majorEastAsia" w:hAnsi="Arial" w:cstheme="majorBidi"/>
      <w:b/>
      <w:bCs/>
      <w:sz w:val="28"/>
    </w:rPr>
  </w:style>
  <w:style w:type="character" w:customStyle="1" w:styleId="Titre3Car">
    <w:name w:val="Titre 3 Car"/>
    <w:basedOn w:val="Policepardfaut"/>
    <w:link w:val="Titre3"/>
    <w:uiPriority w:val="9"/>
    <w:rsid w:val="007474E0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5733A0"/>
    <w:rPr>
      <w:rFonts w:asciiTheme="majorHAnsi" w:eastAsiaTheme="majorEastAsia" w:hAnsiTheme="majorHAnsi" w:cstheme="majorBidi"/>
      <w:bCs/>
      <w:iCs/>
    </w:rPr>
  </w:style>
  <w:style w:type="character" w:styleId="lev">
    <w:name w:val="Strong"/>
    <w:basedOn w:val="Policepardfaut"/>
    <w:uiPriority w:val="22"/>
    <w:qFormat/>
    <w:rsid w:val="000C0C31"/>
    <w:rPr>
      <w:b/>
      <w:bCs/>
    </w:rPr>
  </w:style>
  <w:style w:type="paragraph" w:styleId="NormalWeb">
    <w:name w:val="Normal (Web)"/>
    <w:basedOn w:val="Normal"/>
    <w:link w:val="NormalWebCar"/>
    <w:uiPriority w:val="99"/>
    <w:unhideWhenUsed/>
    <w:rsid w:val="000C0C31"/>
    <w:pPr>
      <w:spacing w:before="75" w:after="150" w:line="270" w:lineRule="atLeast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WebCar">
    <w:name w:val="Normal (Web) Car"/>
    <w:basedOn w:val="Policepardfaut"/>
    <w:link w:val="NormalWeb"/>
    <w:uiPriority w:val="99"/>
    <w:rsid w:val="000C0C31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Hyperlien">
    <w:name w:val="Hyperlink"/>
    <w:basedOn w:val="Policepardfaut"/>
    <w:uiPriority w:val="99"/>
    <w:unhideWhenUsed/>
    <w:rsid w:val="00ED558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5F4D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0D68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cation.recherche.uqam.ca/wp-content/uploads/sites/139/2021/05/Politique-facultaire_Regroupement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munication.recherche.uqam.ca/chercheurs/soutien-et-financement-de-la-recherch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eld.ann-marie@uqam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C2AA-2C8E-024C-930A-64D09AF5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1168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UQAM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Field, Ann-Marie</dc:creator>
  <cp:lastModifiedBy>Arsenault, Karelle</cp:lastModifiedBy>
  <cp:revision>31</cp:revision>
  <cp:lastPrinted>2019-05-16T16:16:00Z</cp:lastPrinted>
  <dcterms:created xsi:type="dcterms:W3CDTF">2019-05-07T15:18:00Z</dcterms:created>
  <dcterms:modified xsi:type="dcterms:W3CDTF">2021-09-27T13:51:00Z</dcterms:modified>
</cp:coreProperties>
</file>